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31C4" w:rsidRPr="00FE3921" w:rsidRDefault="00A231C4" w:rsidP="00A231C4">
      <w:pPr>
        <w:jc w:val="center"/>
        <w:rPr>
          <w:b/>
        </w:rPr>
      </w:pPr>
      <w:r w:rsidRPr="00FE3921">
        <w:rPr>
          <w:b/>
        </w:rPr>
        <w:t xml:space="preserve">муниципальное общеобразовательное учреждение </w:t>
      </w:r>
    </w:p>
    <w:p w:rsidR="00A231C4" w:rsidRPr="00FE3921" w:rsidRDefault="00A231C4" w:rsidP="00A231C4">
      <w:pPr>
        <w:jc w:val="center"/>
        <w:rPr>
          <w:b/>
        </w:rPr>
      </w:pPr>
      <w:r w:rsidRPr="00FE3921">
        <w:rPr>
          <w:b/>
        </w:rPr>
        <w:t>«Лицей № 7 Дзержинского района Волгограда»</w:t>
      </w:r>
    </w:p>
    <w:p w:rsidR="00A231C4" w:rsidRDefault="00A231C4" w:rsidP="00A231C4">
      <w:pPr>
        <w:rPr>
          <w:sz w:val="28"/>
          <w:szCs w:val="28"/>
        </w:rPr>
      </w:pPr>
    </w:p>
    <w:p w:rsidR="00A231C4" w:rsidRDefault="00A231C4" w:rsidP="00A231C4"/>
    <w:p w:rsidR="00A231C4" w:rsidRDefault="00A231C4" w:rsidP="00A231C4"/>
    <w:p w:rsidR="00A231C4" w:rsidRDefault="00A231C4" w:rsidP="00A231C4">
      <w:pPr>
        <w:ind w:left="5664" w:firstLine="6"/>
      </w:pPr>
    </w:p>
    <w:p w:rsidR="00A231C4" w:rsidRDefault="00A231C4" w:rsidP="00A231C4"/>
    <w:p w:rsidR="00A231C4" w:rsidRDefault="00A231C4" w:rsidP="00A231C4"/>
    <w:p w:rsidR="00A231C4" w:rsidRDefault="00A231C4" w:rsidP="00A231C4">
      <w:pPr>
        <w:jc w:val="center"/>
        <w:rPr>
          <w:b/>
          <w:sz w:val="36"/>
          <w:szCs w:val="36"/>
        </w:rPr>
      </w:pPr>
    </w:p>
    <w:p w:rsidR="00A231C4" w:rsidRDefault="00A231C4" w:rsidP="00A231C4">
      <w:pPr>
        <w:jc w:val="center"/>
        <w:rPr>
          <w:b/>
          <w:sz w:val="36"/>
          <w:szCs w:val="36"/>
        </w:rPr>
      </w:pPr>
    </w:p>
    <w:p w:rsidR="00A231C4" w:rsidRDefault="00A231C4" w:rsidP="00A231C4">
      <w:pPr>
        <w:jc w:val="center"/>
        <w:rPr>
          <w:b/>
          <w:sz w:val="36"/>
          <w:szCs w:val="36"/>
        </w:rPr>
      </w:pPr>
    </w:p>
    <w:p w:rsidR="00A231C4" w:rsidRDefault="00A231C4" w:rsidP="00A231C4">
      <w:pPr>
        <w:jc w:val="center"/>
        <w:rPr>
          <w:b/>
          <w:sz w:val="36"/>
          <w:szCs w:val="36"/>
        </w:rPr>
      </w:pPr>
    </w:p>
    <w:p w:rsidR="00A231C4" w:rsidRDefault="00A231C4" w:rsidP="00A231C4">
      <w:pPr>
        <w:jc w:val="center"/>
        <w:rPr>
          <w:b/>
          <w:sz w:val="36"/>
          <w:szCs w:val="36"/>
        </w:rPr>
      </w:pPr>
    </w:p>
    <w:p w:rsidR="00A231C4" w:rsidRDefault="00A231C4" w:rsidP="00A231C4">
      <w:pPr>
        <w:jc w:val="center"/>
        <w:rPr>
          <w:b/>
          <w:sz w:val="36"/>
          <w:szCs w:val="36"/>
        </w:rPr>
      </w:pPr>
    </w:p>
    <w:p w:rsidR="00A231C4" w:rsidRPr="00FE3921" w:rsidRDefault="00A231C4" w:rsidP="00A231C4">
      <w:pPr>
        <w:jc w:val="center"/>
        <w:rPr>
          <w:b/>
          <w:sz w:val="28"/>
          <w:szCs w:val="28"/>
        </w:rPr>
      </w:pPr>
    </w:p>
    <w:p w:rsidR="00A231C4" w:rsidRPr="00FE3921" w:rsidRDefault="00A231C4" w:rsidP="00A231C4">
      <w:pPr>
        <w:jc w:val="center"/>
        <w:rPr>
          <w:b/>
          <w:sz w:val="28"/>
          <w:szCs w:val="28"/>
        </w:rPr>
      </w:pPr>
      <w:r w:rsidRPr="00FE3921">
        <w:rPr>
          <w:b/>
          <w:sz w:val="28"/>
          <w:szCs w:val="28"/>
        </w:rPr>
        <w:t xml:space="preserve">РАБОЧАЯ ПРОГРАММА </w:t>
      </w:r>
    </w:p>
    <w:p w:rsidR="00A231C4" w:rsidRPr="00FE3921" w:rsidRDefault="00FE3921" w:rsidP="00A231C4">
      <w:pPr>
        <w:jc w:val="center"/>
        <w:rPr>
          <w:b/>
          <w:sz w:val="28"/>
          <w:szCs w:val="28"/>
        </w:rPr>
      </w:pPr>
      <w:r w:rsidRPr="00FE3921">
        <w:rPr>
          <w:b/>
          <w:sz w:val="28"/>
          <w:szCs w:val="28"/>
        </w:rPr>
        <w:t>учебного</w:t>
      </w:r>
      <w:r w:rsidR="00A231C4" w:rsidRPr="00FE3921">
        <w:rPr>
          <w:b/>
          <w:sz w:val="28"/>
          <w:szCs w:val="28"/>
        </w:rPr>
        <w:t xml:space="preserve"> курса</w:t>
      </w:r>
    </w:p>
    <w:p w:rsidR="00A231C4" w:rsidRPr="00FE3921" w:rsidRDefault="00A231C4" w:rsidP="00A231C4">
      <w:pPr>
        <w:jc w:val="center"/>
        <w:rPr>
          <w:b/>
          <w:sz w:val="28"/>
          <w:szCs w:val="28"/>
        </w:rPr>
      </w:pPr>
      <w:r w:rsidRPr="00FE3921">
        <w:rPr>
          <w:b/>
          <w:sz w:val="28"/>
          <w:szCs w:val="28"/>
        </w:rPr>
        <w:t>«Органическая химия в задачах»</w:t>
      </w:r>
    </w:p>
    <w:p w:rsidR="00A231C4" w:rsidRPr="00FE3921" w:rsidRDefault="00A231C4" w:rsidP="00A231C4">
      <w:pPr>
        <w:jc w:val="center"/>
        <w:rPr>
          <w:sz w:val="28"/>
          <w:szCs w:val="28"/>
        </w:rPr>
      </w:pPr>
      <w:r w:rsidRPr="00FE3921">
        <w:rPr>
          <w:sz w:val="28"/>
          <w:szCs w:val="28"/>
        </w:rPr>
        <w:t xml:space="preserve">для </w:t>
      </w:r>
      <w:proofErr w:type="gramStart"/>
      <w:r w:rsidR="007B326D" w:rsidRPr="00FE3921">
        <w:rPr>
          <w:sz w:val="28"/>
          <w:szCs w:val="28"/>
        </w:rPr>
        <w:t>обучающихся</w:t>
      </w:r>
      <w:proofErr w:type="gramEnd"/>
      <w:r w:rsidR="007B326D" w:rsidRPr="00FE3921">
        <w:rPr>
          <w:sz w:val="28"/>
          <w:szCs w:val="28"/>
        </w:rPr>
        <w:t xml:space="preserve"> </w:t>
      </w:r>
      <w:r w:rsidRPr="00FE3921">
        <w:rPr>
          <w:sz w:val="28"/>
          <w:szCs w:val="28"/>
        </w:rPr>
        <w:t>10 класса</w:t>
      </w:r>
    </w:p>
    <w:p w:rsidR="00A231C4" w:rsidRDefault="00A231C4" w:rsidP="00A231C4">
      <w:pPr>
        <w:jc w:val="center"/>
        <w:rPr>
          <w:sz w:val="36"/>
          <w:szCs w:val="36"/>
        </w:rPr>
      </w:pPr>
    </w:p>
    <w:p w:rsidR="00A231C4" w:rsidRDefault="00A231C4" w:rsidP="00A231C4">
      <w:pPr>
        <w:jc w:val="center"/>
      </w:pPr>
      <w:r>
        <w:tab/>
      </w:r>
      <w:r>
        <w:tab/>
      </w:r>
      <w:r>
        <w:tab/>
      </w:r>
      <w:r>
        <w:tab/>
      </w:r>
      <w:r>
        <w:tab/>
      </w:r>
    </w:p>
    <w:p w:rsidR="00A231C4" w:rsidRDefault="00A231C4" w:rsidP="00A231C4">
      <w:pPr>
        <w:jc w:val="center"/>
      </w:pPr>
      <w:r>
        <w:tab/>
      </w:r>
      <w:r>
        <w:tab/>
      </w:r>
      <w:r>
        <w:tab/>
      </w:r>
      <w:r>
        <w:tab/>
      </w:r>
      <w:r>
        <w:tab/>
        <w:t xml:space="preserve">      </w:t>
      </w:r>
    </w:p>
    <w:p w:rsidR="00A231C4" w:rsidRDefault="00A231C4" w:rsidP="00A231C4"/>
    <w:p w:rsidR="00A231C4" w:rsidRDefault="00A231C4" w:rsidP="00A231C4"/>
    <w:p w:rsidR="00A231C4" w:rsidRDefault="00A231C4" w:rsidP="00A231C4"/>
    <w:p w:rsidR="00A231C4" w:rsidRDefault="00A231C4" w:rsidP="00A231C4"/>
    <w:p w:rsidR="00A231C4" w:rsidRDefault="00A231C4" w:rsidP="00A231C4"/>
    <w:p w:rsidR="00FE3921" w:rsidRDefault="00FE3921" w:rsidP="00A231C4"/>
    <w:p w:rsidR="00FE3921" w:rsidRDefault="00FE3921" w:rsidP="00A231C4"/>
    <w:p w:rsidR="00A231C4" w:rsidRDefault="00A231C4" w:rsidP="00A231C4"/>
    <w:p w:rsidR="00A231C4" w:rsidRDefault="00A231C4" w:rsidP="00A231C4"/>
    <w:p w:rsidR="00A231C4" w:rsidRPr="00FE3921" w:rsidRDefault="00A231C4" w:rsidP="0075639D">
      <w:pPr>
        <w:ind w:left="5670"/>
        <w:contextualSpacing/>
        <w:jc w:val="right"/>
      </w:pPr>
      <w:r w:rsidRPr="00FE3921">
        <w:t>Составитель:</w:t>
      </w:r>
    </w:p>
    <w:p w:rsidR="00A231C4" w:rsidRPr="00FE3921" w:rsidRDefault="00A231C4" w:rsidP="0075639D">
      <w:pPr>
        <w:ind w:left="5670"/>
        <w:contextualSpacing/>
        <w:jc w:val="right"/>
      </w:pPr>
      <w:r w:rsidRPr="00FE3921">
        <w:t>учитель химии</w:t>
      </w:r>
    </w:p>
    <w:p w:rsidR="00A231C4" w:rsidRPr="00FE3921" w:rsidRDefault="00A231C4" w:rsidP="0075639D">
      <w:pPr>
        <w:ind w:left="5670"/>
        <w:contextualSpacing/>
        <w:jc w:val="right"/>
      </w:pPr>
      <w:r w:rsidRPr="00FE3921">
        <w:t>Жанна Юрьевна Медникова</w:t>
      </w:r>
    </w:p>
    <w:p w:rsidR="00A231C4" w:rsidRPr="00FE3921" w:rsidRDefault="00A231C4" w:rsidP="00A231C4">
      <w:pPr>
        <w:ind w:left="120"/>
        <w:contextualSpacing/>
        <w:jc w:val="center"/>
      </w:pPr>
    </w:p>
    <w:p w:rsidR="00A231C4" w:rsidRPr="00A52A5F" w:rsidRDefault="00A231C4" w:rsidP="00A231C4">
      <w:pPr>
        <w:ind w:left="120"/>
        <w:jc w:val="center"/>
      </w:pPr>
    </w:p>
    <w:p w:rsidR="00A231C4" w:rsidRPr="00A52A5F" w:rsidRDefault="00A231C4" w:rsidP="00A231C4">
      <w:pPr>
        <w:ind w:left="120"/>
        <w:jc w:val="center"/>
      </w:pPr>
    </w:p>
    <w:p w:rsidR="00A231C4" w:rsidRDefault="00A231C4" w:rsidP="00A231C4">
      <w:pPr>
        <w:ind w:left="120"/>
        <w:jc w:val="center"/>
      </w:pPr>
    </w:p>
    <w:p w:rsidR="00FE3921" w:rsidRDefault="00FE3921" w:rsidP="00A231C4">
      <w:pPr>
        <w:ind w:left="120"/>
        <w:jc w:val="center"/>
        <w:rPr>
          <w:color w:val="000000"/>
          <w:sz w:val="28"/>
        </w:rPr>
      </w:pPr>
      <w:bookmarkStart w:id="0" w:name="d0353ffa-3b9d-4f1b-95cd-292ab35e49b4"/>
    </w:p>
    <w:p w:rsidR="00FE3921" w:rsidRDefault="00FE3921" w:rsidP="00A231C4">
      <w:pPr>
        <w:ind w:left="120"/>
        <w:jc w:val="center"/>
        <w:rPr>
          <w:color w:val="000000"/>
          <w:sz w:val="28"/>
        </w:rPr>
      </w:pPr>
    </w:p>
    <w:p w:rsidR="00FE3921" w:rsidRDefault="00FE3921" w:rsidP="00A231C4">
      <w:pPr>
        <w:ind w:left="120"/>
        <w:jc w:val="center"/>
        <w:rPr>
          <w:color w:val="000000"/>
          <w:sz w:val="28"/>
        </w:rPr>
      </w:pPr>
    </w:p>
    <w:p w:rsidR="00FE3921" w:rsidRDefault="00FE3921" w:rsidP="00A231C4">
      <w:pPr>
        <w:ind w:left="120"/>
        <w:jc w:val="center"/>
        <w:rPr>
          <w:color w:val="000000"/>
          <w:sz w:val="28"/>
        </w:rPr>
      </w:pPr>
    </w:p>
    <w:p w:rsidR="00FE3921" w:rsidRDefault="00FE3921" w:rsidP="0075639D">
      <w:pPr>
        <w:rPr>
          <w:color w:val="000000"/>
          <w:sz w:val="28"/>
        </w:rPr>
      </w:pPr>
    </w:p>
    <w:p w:rsidR="00FE3921" w:rsidRPr="0075639D" w:rsidRDefault="00FE3921" w:rsidP="0075639D">
      <w:pPr>
        <w:ind w:left="120"/>
        <w:jc w:val="center"/>
      </w:pPr>
      <w:r w:rsidRPr="0075639D">
        <w:rPr>
          <w:color w:val="000000"/>
        </w:rPr>
        <w:t xml:space="preserve">Волгоград </w:t>
      </w:r>
      <w:r w:rsidR="00A231C4" w:rsidRPr="0075639D">
        <w:rPr>
          <w:color w:val="000000"/>
        </w:rPr>
        <w:t>202</w:t>
      </w:r>
      <w:bookmarkEnd w:id="0"/>
      <w:r w:rsidR="007B326D" w:rsidRPr="0075639D">
        <w:rPr>
          <w:color w:val="000000"/>
        </w:rPr>
        <w:t>5</w:t>
      </w:r>
    </w:p>
    <w:p w:rsidR="00DC28F7" w:rsidRPr="00FE3921" w:rsidRDefault="00DC28F7" w:rsidP="009D53D5">
      <w:pPr>
        <w:shd w:val="clear" w:color="auto" w:fill="FFFFFF"/>
        <w:spacing w:line="285" w:lineRule="atLeast"/>
        <w:ind w:firstLine="709"/>
        <w:jc w:val="center"/>
      </w:pPr>
      <w:r w:rsidRPr="00FE3921">
        <w:rPr>
          <w:b/>
          <w:bCs/>
          <w:bdr w:val="none" w:sz="0" w:space="0" w:color="auto" w:frame="1"/>
        </w:rPr>
        <w:lastRenderedPageBreak/>
        <w:t>Пояснительная записка.</w:t>
      </w:r>
    </w:p>
    <w:p w:rsidR="00DC28F7" w:rsidRPr="00FE3921" w:rsidRDefault="00FE3921" w:rsidP="009D53D5">
      <w:pPr>
        <w:shd w:val="clear" w:color="auto" w:fill="FFFFFF"/>
        <w:spacing w:line="285" w:lineRule="atLeast"/>
        <w:ind w:firstLine="709"/>
        <w:jc w:val="both"/>
      </w:pPr>
      <w:r w:rsidRPr="00FE3921">
        <w:t xml:space="preserve">Учебный </w:t>
      </w:r>
      <w:r w:rsidR="00DC28F7" w:rsidRPr="00FE3921">
        <w:t xml:space="preserve"> курс «Органическая химия в задачах» является предметно-ориентированным. Данный курс предназначен для учащихся 10 классов, изучающих </w:t>
      </w:r>
      <w:proofErr w:type="gramStart"/>
      <w:r w:rsidR="00DC28F7" w:rsidRPr="00FE3921">
        <w:t>химию</w:t>
      </w:r>
      <w:proofErr w:type="gramEnd"/>
      <w:r w:rsidR="00DC28F7" w:rsidRPr="00FE3921">
        <w:t xml:space="preserve"> как на профильном, так и на базовом уровне. Курс рассчитан на 34 часа и изучается на протяжении всего учебного года 1 час в неделю. </w:t>
      </w:r>
      <w:r w:rsidR="00DC28F7" w:rsidRPr="00FE3921">
        <w:rPr>
          <w:bdr w:val="none" w:sz="0" w:space="0" w:color="auto" w:frame="1"/>
        </w:rPr>
        <w:t xml:space="preserve">Содержание курса </w:t>
      </w:r>
      <w:r w:rsidR="00A231C4" w:rsidRPr="00FE3921">
        <w:rPr>
          <w:bdr w:val="none" w:sz="0" w:space="0" w:color="auto" w:frame="1"/>
        </w:rPr>
        <w:t xml:space="preserve">углубляет и </w:t>
      </w:r>
      <w:r w:rsidR="00DC28F7" w:rsidRPr="00FE3921">
        <w:rPr>
          <w:bdr w:val="none" w:sz="0" w:space="0" w:color="auto" w:frame="1"/>
        </w:rPr>
        <w:t xml:space="preserve">дополняет содержание учебного материала, получаемого </w:t>
      </w:r>
      <w:proofErr w:type="gramStart"/>
      <w:r w:rsidR="00DC28F7" w:rsidRPr="00FE3921">
        <w:rPr>
          <w:bdr w:val="none" w:sz="0" w:space="0" w:color="auto" w:frame="1"/>
        </w:rPr>
        <w:t>обучающимися</w:t>
      </w:r>
      <w:proofErr w:type="gramEnd"/>
      <w:r w:rsidR="00DC28F7" w:rsidRPr="00FE3921">
        <w:rPr>
          <w:bdr w:val="none" w:sz="0" w:space="0" w:color="auto" w:frame="1"/>
        </w:rPr>
        <w:t xml:space="preserve"> на уроках химии в 10-м классе.</w:t>
      </w:r>
    </w:p>
    <w:p w:rsidR="00DC28F7" w:rsidRPr="00FE3921" w:rsidRDefault="00FE3921" w:rsidP="009D53D5">
      <w:pPr>
        <w:shd w:val="clear" w:color="auto" w:fill="FFFFFF"/>
        <w:spacing w:line="285" w:lineRule="atLeast"/>
        <w:ind w:firstLine="709"/>
        <w:jc w:val="both"/>
        <w:rPr>
          <w:bdr w:val="none" w:sz="0" w:space="0" w:color="auto" w:frame="1"/>
        </w:rPr>
      </w:pPr>
      <w:r>
        <w:rPr>
          <w:b/>
          <w:iCs/>
          <w:bdr w:val="none" w:sz="0" w:space="0" w:color="auto" w:frame="1"/>
        </w:rPr>
        <w:t>Ц</w:t>
      </w:r>
      <w:r w:rsidR="00DC28F7" w:rsidRPr="00FE3921">
        <w:rPr>
          <w:b/>
          <w:iCs/>
          <w:bdr w:val="none" w:sz="0" w:space="0" w:color="auto" w:frame="1"/>
        </w:rPr>
        <w:t>ель</w:t>
      </w:r>
      <w:r w:rsidR="00DC28F7" w:rsidRPr="00FE3921">
        <w:rPr>
          <w:iCs/>
          <w:bdr w:val="none" w:sz="0" w:space="0" w:color="auto" w:frame="1"/>
        </w:rPr>
        <w:t xml:space="preserve"> </w:t>
      </w:r>
      <w:r w:rsidRPr="00FE3921">
        <w:rPr>
          <w:iCs/>
          <w:bdr w:val="none" w:sz="0" w:space="0" w:color="auto" w:frame="1"/>
        </w:rPr>
        <w:t>учебного</w:t>
      </w:r>
      <w:r w:rsidR="00DC28F7" w:rsidRPr="00FE3921">
        <w:rPr>
          <w:iCs/>
          <w:bdr w:val="none" w:sz="0" w:space="0" w:color="auto" w:frame="1"/>
        </w:rPr>
        <w:t xml:space="preserve"> курса «Органическая химия в задачах» </w:t>
      </w:r>
      <w:r w:rsidR="00DC28F7" w:rsidRPr="00FE3921">
        <w:rPr>
          <w:bdr w:val="none" w:sz="0" w:space="0" w:color="auto" w:frame="1"/>
        </w:rPr>
        <w:t xml:space="preserve">- сформировать необходимые умения и навыки для решения задач по органической химии. </w:t>
      </w:r>
    </w:p>
    <w:p w:rsidR="00DC28F7" w:rsidRPr="00FE3921" w:rsidRDefault="00DC28F7" w:rsidP="009D53D5">
      <w:pPr>
        <w:shd w:val="clear" w:color="auto" w:fill="FFFFFF"/>
        <w:spacing w:line="285" w:lineRule="atLeast"/>
        <w:ind w:firstLine="709"/>
        <w:jc w:val="both"/>
      </w:pPr>
      <w:r w:rsidRPr="00FE3921">
        <w:rPr>
          <w:b/>
          <w:iCs/>
          <w:bdr w:val="none" w:sz="0" w:space="0" w:color="auto" w:frame="1"/>
        </w:rPr>
        <w:t xml:space="preserve">Задачи </w:t>
      </w:r>
      <w:r w:rsidRPr="00FE3921">
        <w:rPr>
          <w:iCs/>
          <w:bdr w:val="none" w:sz="0" w:space="0" w:color="auto" w:frame="1"/>
        </w:rPr>
        <w:t>курса</w:t>
      </w:r>
      <w:r w:rsidRPr="00FE3921">
        <w:rPr>
          <w:bdr w:val="none" w:sz="0" w:space="0" w:color="auto" w:frame="1"/>
        </w:rPr>
        <w:t>:</w:t>
      </w:r>
    </w:p>
    <w:p w:rsidR="00DC28F7" w:rsidRPr="00FE3921" w:rsidRDefault="00FE3921" w:rsidP="00FE3921">
      <w:pPr>
        <w:pStyle w:val="msolistparagraphbullet1gif"/>
        <w:shd w:val="clear" w:color="auto" w:fill="FFFFFF"/>
        <w:spacing w:before="0" w:beforeAutospacing="0" w:after="0" w:afterAutospacing="0" w:line="285" w:lineRule="atLeast"/>
        <w:jc w:val="both"/>
      </w:pPr>
      <w:r w:rsidRPr="00FE3921">
        <w:rPr>
          <w:bdr w:val="none" w:sz="0" w:space="0" w:color="auto" w:frame="1"/>
        </w:rPr>
        <w:t xml:space="preserve">- </w:t>
      </w:r>
      <w:r w:rsidR="00DC28F7" w:rsidRPr="00FE3921">
        <w:rPr>
          <w:bdr w:val="none" w:sz="0" w:space="0" w:color="auto" w:frame="1"/>
        </w:rPr>
        <w:t>обеспечение удовлетворения индивидуального запроса учащегося на образовательные услуги</w:t>
      </w:r>
    </w:p>
    <w:p w:rsidR="00DC28F7" w:rsidRPr="00FE3921" w:rsidRDefault="00FE3921" w:rsidP="00FE3921">
      <w:pPr>
        <w:pStyle w:val="msolistparagraphbullet2gif"/>
        <w:shd w:val="clear" w:color="auto" w:fill="FFFFFF"/>
        <w:spacing w:before="0" w:beforeAutospacing="0" w:after="0" w:afterAutospacing="0" w:line="285" w:lineRule="atLeast"/>
        <w:jc w:val="both"/>
      </w:pPr>
      <w:r w:rsidRPr="00FE3921">
        <w:rPr>
          <w:bdr w:val="none" w:sz="0" w:space="0" w:color="auto" w:frame="1"/>
        </w:rPr>
        <w:t xml:space="preserve">- </w:t>
      </w:r>
      <w:r w:rsidR="00DC28F7" w:rsidRPr="00FE3921">
        <w:rPr>
          <w:bdr w:val="none" w:sz="0" w:space="0" w:color="auto" w:frame="1"/>
        </w:rPr>
        <w:t>освоение химии на повышенном уровне с ориентацией на профессию</w:t>
      </w:r>
    </w:p>
    <w:p w:rsidR="00DC28F7" w:rsidRPr="00FE3921" w:rsidRDefault="00FE3921" w:rsidP="00FE3921">
      <w:pPr>
        <w:pStyle w:val="msolistparagraphbullet2gif"/>
        <w:shd w:val="clear" w:color="auto" w:fill="FFFFFF"/>
        <w:spacing w:before="0" w:beforeAutospacing="0" w:after="0" w:afterAutospacing="0" w:line="285" w:lineRule="atLeast"/>
        <w:jc w:val="both"/>
      </w:pPr>
      <w:r w:rsidRPr="00FE3921">
        <w:rPr>
          <w:bdr w:val="none" w:sz="0" w:space="0" w:color="auto" w:frame="1"/>
        </w:rPr>
        <w:t xml:space="preserve">- </w:t>
      </w:r>
      <w:r w:rsidR="00DC28F7" w:rsidRPr="00FE3921">
        <w:rPr>
          <w:bdr w:val="none" w:sz="0" w:space="0" w:color="auto" w:frame="1"/>
        </w:rPr>
        <w:t>подготовка к экзамену по выбору</w:t>
      </w:r>
    </w:p>
    <w:p w:rsidR="00DC28F7" w:rsidRPr="00FE3921" w:rsidRDefault="00FE3921" w:rsidP="00FE3921">
      <w:pPr>
        <w:jc w:val="both"/>
      </w:pPr>
      <w:r w:rsidRPr="00FE3921">
        <w:rPr>
          <w:bdr w:val="none" w:sz="0" w:space="0" w:color="auto" w:frame="1"/>
        </w:rPr>
        <w:t xml:space="preserve">- </w:t>
      </w:r>
      <w:r w:rsidR="00DC28F7" w:rsidRPr="00FE3921">
        <w:rPr>
          <w:bdr w:val="none" w:sz="0" w:space="0" w:color="auto" w:frame="1"/>
        </w:rPr>
        <w:t>стимулирование интереса к предмету.</w:t>
      </w:r>
    </w:p>
    <w:p w:rsidR="00FE3921" w:rsidRPr="00F815DA" w:rsidRDefault="00FE3921" w:rsidP="00FE3921">
      <w:pPr>
        <w:ind w:firstLine="567"/>
        <w:rPr>
          <w:b/>
          <w:bCs/>
        </w:rPr>
      </w:pPr>
      <w:r>
        <w:rPr>
          <w:b/>
          <w:bCs/>
        </w:rPr>
        <w:t xml:space="preserve">Место учебного курса </w:t>
      </w:r>
      <w:r w:rsidRPr="00FE3921">
        <w:rPr>
          <w:b/>
          <w:bCs/>
        </w:rPr>
        <w:t>«</w:t>
      </w:r>
      <w:r w:rsidRPr="00FE3921">
        <w:rPr>
          <w:b/>
        </w:rPr>
        <w:t>Органическая химия в задачах</w:t>
      </w:r>
      <w:r w:rsidRPr="00FE3921">
        <w:rPr>
          <w:b/>
          <w:bCs/>
        </w:rPr>
        <w:t>»</w:t>
      </w:r>
      <w:r>
        <w:rPr>
          <w:b/>
          <w:bCs/>
        </w:rPr>
        <w:t xml:space="preserve"> в учебном плане</w:t>
      </w:r>
    </w:p>
    <w:p w:rsidR="00FE3921" w:rsidRPr="00F815DA" w:rsidRDefault="00FE3921" w:rsidP="00FE3921">
      <w:pPr>
        <w:jc w:val="both"/>
        <w:rPr>
          <w:bCs/>
        </w:rPr>
      </w:pPr>
      <w:r w:rsidRPr="00F815DA">
        <w:rPr>
          <w:bCs/>
        </w:rPr>
        <w:t xml:space="preserve">Учебный курс </w:t>
      </w:r>
      <w:r>
        <w:rPr>
          <w:bCs/>
        </w:rPr>
        <w:t>реализуется в части учебного плана, формируемой участниками образовательных отношений.</w:t>
      </w:r>
    </w:p>
    <w:p w:rsidR="00FE3921" w:rsidRPr="00F815DA" w:rsidRDefault="00FE3921" w:rsidP="00FE3921">
      <w:pPr>
        <w:rPr>
          <w:bCs/>
        </w:rPr>
      </w:pPr>
      <w:r w:rsidRPr="00F815DA">
        <w:rPr>
          <w:bCs/>
        </w:rPr>
        <w:t>Количество часов в год:  34</w:t>
      </w:r>
    </w:p>
    <w:p w:rsidR="00FE3921" w:rsidRPr="00FE3921" w:rsidRDefault="00FE3921" w:rsidP="00FE3921">
      <w:pPr>
        <w:pStyle w:val="ParagraphStyle"/>
        <w:jc w:val="both"/>
        <w:rPr>
          <w:rFonts w:ascii="Times New Roman" w:hAnsi="Times New Roman" w:cs="Times New Roman"/>
          <w:bCs/>
        </w:rPr>
      </w:pPr>
      <w:r w:rsidRPr="00F815DA">
        <w:rPr>
          <w:rFonts w:ascii="Times New Roman" w:hAnsi="Times New Roman" w:cs="Times New Roman"/>
          <w:bCs/>
        </w:rPr>
        <w:t>Количество часов в неделю: 1</w:t>
      </w:r>
    </w:p>
    <w:p w:rsidR="009461B6" w:rsidRDefault="009461B6" w:rsidP="00A231C4">
      <w:pPr>
        <w:pStyle w:val="210"/>
        <w:spacing w:after="0" w:line="240" w:lineRule="auto"/>
        <w:ind w:firstLine="567"/>
        <w:jc w:val="center"/>
        <w:rPr>
          <w:b/>
          <w:sz w:val="24"/>
          <w:szCs w:val="24"/>
        </w:rPr>
      </w:pPr>
    </w:p>
    <w:p w:rsidR="00A231C4" w:rsidRPr="00FE3921" w:rsidRDefault="00FE3921" w:rsidP="00A231C4">
      <w:pPr>
        <w:pStyle w:val="210"/>
        <w:spacing w:after="0" w:line="240" w:lineRule="auto"/>
        <w:ind w:firstLine="567"/>
        <w:jc w:val="center"/>
        <w:rPr>
          <w:b/>
          <w:sz w:val="24"/>
          <w:szCs w:val="24"/>
        </w:rPr>
      </w:pPr>
      <w:r w:rsidRPr="00FE3921">
        <w:rPr>
          <w:b/>
          <w:sz w:val="24"/>
          <w:szCs w:val="24"/>
        </w:rPr>
        <w:t>Содержание учебного курса</w:t>
      </w:r>
    </w:p>
    <w:p w:rsidR="00A231C4" w:rsidRPr="00FE3921" w:rsidRDefault="00A231C4" w:rsidP="00FE3921">
      <w:pPr>
        <w:pStyle w:val="71"/>
        <w:spacing w:before="0" w:after="0" w:line="240" w:lineRule="auto"/>
        <w:rPr>
          <w:b/>
          <w:i w:val="0"/>
          <w:sz w:val="24"/>
          <w:szCs w:val="24"/>
        </w:rPr>
      </w:pPr>
      <w:r w:rsidRPr="00FE3921">
        <w:rPr>
          <w:b/>
          <w:i w:val="0"/>
          <w:sz w:val="24"/>
          <w:szCs w:val="24"/>
        </w:rPr>
        <w:t>Введение.</w:t>
      </w:r>
    </w:p>
    <w:p w:rsidR="00A231C4" w:rsidRPr="00FE3921" w:rsidRDefault="00A231C4" w:rsidP="00A231C4">
      <w:pPr>
        <w:pStyle w:val="41"/>
        <w:spacing w:line="240" w:lineRule="auto"/>
        <w:ind w:firstLine="567"/>
        <w:rPr>
          <w:sz w:val="24"/>
          <w:szCs w:val="24"/>
        </w:rPr>
      </w:pPr>
      <w:r w:rsidRPr="00FE3921">
        <w:rPr>
          <w:sz w:val="24"/>
          <w:szCs w:val="24"/>
        </w:rPr>
        <w:t xml:space="preserve">Основные стехиометрические законы химии: закон сохранения массы вещества. Закон постоянства состава. Закон Авогадро. Абсолютная атомная масса, абсолютная молекулярная масса вещества. Относительная атомная масса, относительная молекулярная масса. Количество вещества, моль. Молярная масса вещества. Число Авогадро. Массовая доля, молярная доля. </w:t>
      </w:r>
    </w:p>
    <w:p w:rsidR="00A231C4" w:rsidRPr="00FE3921" w:rsidRDefault="00A231C4" w:rsidP="00FE3921">
      <w:pPr>
        <w:pStyle w:val="71"/>
        <w:spacing w:before="0" w:after="0" w:line="240" w:lineRule="auto"/>
        <w:rPr>
          <w:rStyle w:val="70"/>
          <w:b/>
          <w:sz w:val="24"/>
          <w:szCs w:val="24"/>
        </w:rPr>
      </w:pPr>
      <w:r w:rsidRPr="00FE3921">
        <w:rPr>
          <w:rStyle w:val="70"/>
          <w:b/>
          <w:sz w:val="24"/>
          <w:szCs w:val="24"/>
        </w:rPr>
        <w:t xml:space="preserve">Тема 1. </w:t>
      </w:r>
      <w:r w:rsidRPr="00FE3921">
        <w:rPr>
          <w:b/>
          <w:i w:val="0"/>
          <w:sz w:val="24"/>
          <w:szCs w:val="24"/>
        </w:rPr>
        <w:t>Решение задач на определение формулы органических веществ</w:t>
      </w:r>
    </w:p>
    <w:p w:rsidR="00A231C4" w:rsidRPr="00FE3921" w:rsidRDefault="00A231C4" w:rsidP="00A231C4">
      <w:pPr>
        <w:pStyle w:val="41"/>
        <w:spacing w:line="240" w:lineRule="auto"/>
        <w:ind w:firstLine="567"/>
        <w:rPr>
          <w:sz w:val="24"/>
          <w:szCs w:val="24"/>
        </w:rPr>
      </w:pPr>
      <w:r w:rsidRPr="00FE3921">
        <w:rPr>
          <w:sz w:val="24"/>
          <w:szCs w:val="24"/>
        </w:rPr>
        <w:t>Расчеты по химическим формулам. Вычисление числа частиц, содержащихся в определенной массе вещества. Вывод формул соединений по массовым долям химических элементов, закон Авогадро и его следствия. Молярный объем газов</w:t>
      </w:r>
    </w:p>
    <w:p w:rsidR="00A231C4" w:rsidRPr="00FE3921" w:rsidRDefault="00A231C4" w:rsidP="00FE3921">
      <w:pPr>
        <w:pStyle w:val="71"/>
        <w:spacing w:before="0" w:after="0" w:line="240" w:lineRule="auto"/>
        <w:rPr>
          <w:b/>
          <w:i w:val="0"/>
          <w:sz w:val="24"/>
          <w:szCs w:val="24"/>
        </w:rPr>
      </w:pPr>
      <w:r w:rsidRPr="00FE3921">
        <w:rPr>
          <w:rStyle w:val="70"/>
          <w:b/>
          <w:sz w:val="24"/>
          <w:szCs w:val="24"/>
        </w:rPr>
        <w:t>Тема 2.</w:t>
      </w:r>
      <w:r w:rsidRPr="00FE3921">
        <w:rPr>
          <w:b/>
          <w:i w:val="0"/>
          <w:sz w:val="24"/>
          <w:szCs w:val="24"/>
        </w:rPr>
        <w:t xml:space="preserve"> Решение расчетных и экспериментальных задач по теме «Углеводороды»</w:t>
      </w:r>
    </w:p>
    <w:p w:rsidR="00A231C4" w:rsidRPr="00FE3921" w:rsidRDefault="00A231C4" w:rsidP="00A231C4">
      <w:pPr>
        <w:pStyle w:val="71"/>
        <w:spacing w:before="0" w:after="0" w:line="240" w:lineRule="auto"/>
        <w:ind w:firstLine="567"/>
        <w:jc w:val="both"/>
        <w:rPr>
          <w:rStyle w:val="710"/>
          <w:sz w:val="24"/>
          <w:szCs w:val="24"/>
        </w:rPr>
      </w:pPr>
      <w:r w:rsidRPr="00FE3921">
        <w:rPr>
          <w:rStyle w:val="710"/>
          <w:sz w:val="24"/>
          <w:szCs w:val="24"/>
        </w:rPr>
        <w:t>Алканы. Алкены.Алкадиены. Арены. Строение молекулы. Химические свойства углеводородов. Механизмы реакций замещения, присоединения, полимеризации. Качественные реакции на непредельные углеводороды. Генетическая связь между различными классами углеводородов.</w:t>
      </w:r>
    </w:p>
    <w:p w:rsidR="00A231C4" w:rsidRPr="00FE3921" w:rsidRDefault="00A231C4" w:rsidP="00FE3921">
      <w:pPr>
        <w:pStyle w:val="71"/>
        <w:spacing w:before="0" w:after="0" w:line="240" w:lineRule="auto"/>
        <w:rPr>
          <w:b/>
          <w:i w:val="0"/>
          <w:sz w:val="24"/>
          <w:szCs w:val="24"/>
        </w:rPr>
      </w:pPr>
      <w:r w:rsidRPr="00FE3921">
        <w:rPr>
          <w:rStyle w:val="70"/>
          <w:b/>
          <w:sz w:val="24"/>
          <w:szCs w:val="24"/>
        </w:rPr>
        <w:t>Тема 3.</w:t>
      </w:r>
      <w:r w:rsidRPr="00FE3921">
        <w:rPr>
          <w:b/>
          <w:i w:val="0"/>
          <w:sz w:val="24"/>
          <w:szCs w:val="24"/>
        </w:rPr>
        <w:t xml:space="preserve"> Решение расчетных и экспериментальных задач по теме «Спирты. Фенолы»</w:t>
      </w:r>
    </w:p>
    <w:p w:rsidR="00A231C4" w:rsidRPr="00FE3921" w:rsidRDefault="00A231C4" w:rsidP="00A231C4">
      <w:pPr>
        <w:pStyle w:val="71"/>
        <w:spacing w:before="0" w:after="0" w:line="240" w:lineRule="auto"/>
        <w:ind w:firstLine="567"/>
        <w:jc w:val="both"/>
        <w:rPr>
          <w:rStyle w:val="710"/>
          <w:sz w:val="24"/>
          <w:szCs w:val="24"/>
        </w:rPr>
      </w:pPr>
      <w:r w:rsidRPr="00FE3921">
        <w:rPr>
          <w:rStyle w:val="710"/>
          <w:sz w:val="24"/>
          <w:szCs w:val="24"/>
        </w:rPr>
        <w:t>Предельные одноатомные и многоатомные спирты. Фенолы. Строение молекулы. Химические свойства. Механизмы реакций с участием гидроксогруппы. Качественные реакции на многоатомные спирты и фенолы. Генетическая связь между различными классами углеводородов и спиртами.</w:t>
      </w:r>
    </w:p>
    <w:p w:rsidR="00A231C4" w:rsidRPr="00FE3921" w:rsidRDefault="00A231C4" w:rsidP="00FE3921">
      <w:pPr>
        <w:pStyle w:val="71"/>
        <w:spacing w:before="0" w:after="0" w:line="240" w:lineRule="auto"/>
        <w:rPr>
          <w:b/>
          <w:i w:val="0"/>
          <w:sz w:val="24"/>
          <w:szCs w:val="24"/>
        </w:rPr>
      </w:pPr>
      <w:r w:rsidRPr="00FE3921">
        <w:rPr>
          <w:rStyle w:val="70"/>
          <w:b/>
          <w:sz w:val="24"/>
          <w:szCs w:val="24"/>
        </w:rPr>
        <w:t>Тема 4.</w:t>
      </w:r>
      <w:r w:rsidRPr="00FE3921">
        <w:rPr>
          <w:b/>
          <w:i w:val="0"/>
          <w:sz w:val="24"/>
          <w:szCs w:val="24"/>
        </w:rPr>
        <w:t xml:space="preserve"> Решение расчетных и экспериментальных задач по теме «Альдегиды. Кетоны. Кислоты»</w:t>
      </w:r>
    </w:p>
    <w:p w:rsidR="00A231C4" w:rsidRPr="00FE3921" w:rsidRDefault="00A231C4" w:rsidP="00A231C4">
      <w:pPr>
        <w:pStyle w:val="71"/>
        <w:spacing w:before="0" w:after="0" w:line="240" w:lineRule="auto"/>
        <w:ind w:firstLine="567"/>
        <w:jc w:val="both"/>
        <w:rPr>
          <w:rStyle w:val="710"/>
          <w:sz w:val="24"/>
          <w:szCs w:val="24"/>
        </w:rPr>
      </w:pPr>
      <w:r w:rsidRPr="00FE3921">
        <w:rPr>
          <w:rStyle w:val="710"/>
          <w:sz w:val="24"/>
          <w:szCs w:val="24"/>
        </w:rPr>
        <w:t>Альдегиды, кетоны, карбоновые кислоты. Строение молекулы. Химические свойства. Механизмы реакций с участием карбонильной и карбоксильной групп. Качественные реакции на карбонильную и карбоксильную группы. Генетическая связь между различными классами углеводородов и кислородсодержащими органическими соединениями.</w:t>
      </w:r>
    </w:p>
    <w:p w:rsidR="00A231C4" w:rsidRPr="00FE3921" w:rsidRDefault="00A231C4" w:rsidP="00FE3921">
      <w:pPr>
        <w:pStyle w:val="71"/>
        <w:spacing w:before="0" w:after="0" w:line="240" w:lineRule="auto"/>
        <w:rPr>
          <w:b/>
          <w:i w:val="0"/>
          <w:sz w:val="24"/>
          <w:szCs w:val="24"/>
        </w:rPr>
      </w:pPr>
      <w:r w:rsidRPr="00FE3921">
        <w:rPr>
          <w:rStyle w:val="70"/>
          <w:b/>
          <w:sz w:val="24"/>
          <w:szCs w:val="24"/>
        </w:rPr>
        <w:t>Тема 5.</w:t>
      </w:r>
      <w:r w:rsidRPr="00FE3921">
        <w:rPr>
          <w:b/>
          <w:i w:val="0"/>
          <w:sz w:val="24"/>
          <w:szCs w:val="24"/>
        </w:rPr>
        <w:t xml:space="preserve"> Решение расчетных и экспериментальных задач по теме </w:t>
      </w:r>
    </w:p>
    <w:p w:rsidR="00A231C4" w:rsidRPr="00FE3921" w:rsidRDefault="00A231C4" w:rsidP="00A231C4">
      <w:pPr>
        <w:pStyle w:val="71"/>
        <w:spacing w:before="0" w:after="0" w:line="240" w:lineRule="auto"/>
        <w:jc w:val="center"/>
        <w:rPr>
          <w:b/>
          <w:i w:val="0"/>
          <w:sz w:val="24"/>
          <w:szCs w:val="24"/>
        </w:rPr>
      </w:pPr>
      <w:r w:rsidRPr="00FE3921">
        <w:rPr>
          <w:b/>
          <w:i w:val="0"/>
          <w:sz w:val="24"/>
          <w:szCs w:val="24"/>
        </w:rPr>
        <w:lastRenderedPageBreak/>
        <w:t>«Жиры. Углеводы»</w:t>
      </w:r>
    </w:p>
    <w:p w:rsidR="00A231C4" w:rsidRPr="00FE3921" w:rsidRDefault="00A231C4" w:rsidP="00A231C4">
      <w:pPr>
        <w:pStyle w:val="71"/>
        <w:spacing w:before="0" w:after="0" w:line="240" w:lineRule="auto"/>
        <w:ind w:firstLine="567"/>
        <w:jc w:val="both"/>
        <w:rPr>
          <w:rStyle w:val="710"/>
          <w:sz w:val="24"/>
          <w:szCs w:val="24"/>
        </w:rPr>
      </w:pPr>
      <w:r w:rsidRPr="00FE3921">
        <w:rPr>
          <w:rStyle w:val="710"/>
          <w:sz w:val="24"/>
          <w:szCs w:val="24"/>
        </w:rPr>
        <w:t>Жиры. Углеводы. Строение молекул жиров и углеводов. Классификация жиров и углеводов. Таутомерия. Оптическая изомерия углеводов. Химические свойства. Качественные реакции на карбонильную и карбоксильную группы. Генетическая связь между различными классами углеводородов и кислородсодержащими органическими соединениями.</w:t>
      </w:r>
    </w:p>
    <w:p w:rsidR="00A231C4" w:rsidRPr="00FE3921" w:rsidRDefault="00A231C4" w:rsidP="00FE3921">
      <w:pPr>
        <w:pStyle w:val="71"/>
        <w:spacing w:before="0" w:after="0" w:line="240" w:lineRule="auto"/>
        <w:rPr>
          <w:b/>
          <w:i w:val="0"/>
          <w:sz w:val="24"/>
          <w:szCs w:val="24"/>
        </w:rPr>
      </w:pPr>
      <w:r w:rsidRPr="00FE3921">
        <w:rPr>
          <w:rStyle w:val="70"/>
          <w:b/>
          <w:sz w:val="24"/>
          <w:szCs w:val="24"/>
        </w:rPr>
        <w:t>Тема 6.</w:t>
      </w:r>
      <w:r w:rsidRPr="00FE3921">
        <w:rPr>
          <w:b/>
          <w:i w:val="0"/>
          <w:sz w:val="24"/>
          <w:szCs w:val="24"/>
        </w:rPr>
        <w:t xml:space="preserve"> Решение расчетных и экспериментальных задач по теме «Азотсодержащие органические соединения»</w:t>
      </w:r>
    </w:p>
    <w:p w:rsidR="00A231C4" w:rsidRPr="00FE3921" w:rsidRDefault="00A231C4" w:rsidP="00A231C4">
      <w:pPr>
        <w:pStyle w:val="71"/>
        <w:spacing w:before="0" w:after="0" w:line="240" w:lineRule="auto"/>
        <w:ind w:firstLine="567"/>
        <w:jc w:val="both"/>
        <w:rPr>
          <w:rStyle w:val="710"/>
          <w:sz w:val="24"/>
          <w:szCs w:val="24"/>
        </w:rPr>
      </w:pPr>
      <w:r w:rsidRPr="00FE3921">
        <w:rPr>
          <w:rStyle w:val="710"/>
          <w:sz w:val="24"/>
          <w:szCs w:val="24"/>
        </w:rPr>
        <w:t>Амины. Анилин. Аминокислоты. Белки. Строение молекул. Химические свойства. Структуры белка. Денатурация. Биологическая роль белков. Цветные реакции белков. Генетическая связь между различными классами углеводородов, кислородсодержащими и азотсодержащими органическими соединениями.</w:t>
      </w:r>
    </w:p>
    <w:p w:rsidR="00A231C4" w:rsidRPr="00FE3921" w:rsidRDefault="00A231C4" w:rsidP="00FE3921">
      <w:pPr>
        <w:pStyle w:val="71"/>
        <w:spacing w:before="0" w:after="0" w:line="240" w:lineRule="auto"/>
        <w:rPr>
          <w:b/>
          <w:i w:val="0"/>
          <w:sz w:val="24"/>
          <w:szCs w:val="24"/>
        </w:rPr>
      </w:pPr>
      <w:r w:rsidRPr="00FE3921">
        <w:rPr>
          <w:b/>
          <w:i w:val="0"/>
          <w:sz w:val="24"/>
          <w:szCs w:val="24"/>
        </w:rPr>
        <w:t>Тема 7. Генетическая связь между углеводородами и кислородсодержащими органическими соединениями.</w:t>
      </w:r>
    </w:p>
    <w:p w:rsidR="00A231C4" w:rsidRPr="00FE3921" w:rsidRDefault="00A231C4" w:rsidP="00A231C4">
      <w:pPr>
        <w:pStyle w:val="71"/>
        <w:spacing w:before="0" w:after="0" w:line="240" w:lineRule="auto"/>
        <w:ind w:firstLine="567"/>
        <w:jc w:val="both"/>
        <w:rPr>
          <w:rStyle w:val="710"/>
          <w:sz w:val="24"/>
          <w:szCs w:val="24"/>
        </w:rPr>
      </w:pPr>
      <w:r w:rsidRPr="00FE3921">
        <w:rPr>
          <w:rStyle w:val="710"/>
          <w:sz w:val="24"/>
          <w:szCs w:val="24"/>
        </w:rPr>
        <w:t>Генетические ряды органических веществ. Генетическая связь между различными классами органических соединений.</w:t>
      </w:r>
    </w:p>
    <w:p w:rsidR="00A231C4" w:rsidRPr="00FE3921" w:rsidRDefault="00A231C4" w:rsidP="00A231C4">
      <w:pPr>
        <w:pStyle w:val="71"/>
        <w:spacing w:before="0" w:after="0" w:line="240" w:lineRule="auto"/>
        <w:rPr>
          <w:sz w:val="24"/>
          <w:szCs w:val="24"/>
        </w:rPr>
      </w:pPr>
      <w:r w:rsidRPr="00FE3921">
        <w:rPr>
          <w:b/>
          <w:i w:val="0"/>
          <w:sz w:val="24"/>
          <w:szCs w:val="24"/>
        </w:rPr>
        <w:t>ЗАКЛЮЧЕНИЕ. Обобщение сведений о способах решения расчетных задач</w:t>
      </w:r>
      <w:r w:rsidRPr="00FE3921">
        <w:rPr>
          <w:sz w:val="24"/>
          <w:szCs w:val="24"/>
        </w:rPr>
        <w:t>.</w:t>
      </w:r>
    </w:p>
    <w:p w:rsidR="00A231C4" w:rsidRPr="00FE3921" w:rsidRDefault="00A231C4" w:rsidP="00A231C4">
      <w:pPr>
        <w:pStyle w:val="71"/>
        <w:spacing w:before="0" w:after="0" w:line="240" w:lineRule="auto"/>
        <w:rPr>
          <w:i w:val="0"/>
          <w:sz w:val="24"/>
          <w:szCs w:val="24"/>
        </w:rPr>
      </w:pPr>
      <w:r w:rsidRPr="00FE3921">
        <w:rPr>
          <w:i w:val="0"/>
          <w:sz w:val="24"/>
          <w:szCs w:val="24"/>
        </w:rPr>
        <w:t>Решение комбинированных задач и задач повышенного уровня сложности.</w:t>
      </w:r>
    </w:p>
    <w:p w:rsidR="0075639D" w:rsidRDefault="0075639D" w:rsidP="0075639D">
      <w:pPr>
        <w:jc w:val="both"/>
        <w:rPr>
          <w:sz w:val="28"/>
          <w:szCs w:val="28"/>
        </w:rPr>
      </w:pPr>
    </w:p>
    <w:p w:rsidR="00A4254E" w:rsidRDefault="00FE3921" w:rsidP="0075639D">
      <w:pPr>
        <w:ind w:firstLine="567"/>
        <w:jc w:val="both"/>
        <w:rPr>
          <w:b/>
        </w:rPr>
      </w:pPr>
      <w:r w:rsidRPr="00FE3921">
        <w:rPr>
          <w:b/>
        </w:rPr>
        <w:t>Планируемыми образовательными р</w:t>
      </w:r>
      <w:r w:rsidR="00A4254E" w:rsidRPr="00FE3921">
        <w:rPr>
          <w:b/>
        </w:rPr>
        <w:t xml:space="preserve">езультатами </w:t>
      </w:r>
      <w:r w:rsidR="00A4254E" w:rsidRPr="00FE3921">
        <w:t xml:space="preserve">изучения </w:t>
      </w:r>
      <w:r w:rsidRPr="00FE3921">
        <w:t xml:space="preserve">учебного </w:t>
      </w:r>
      <w:r w:rsidR="00A4254E" w:rsidRPr="00FE3921">
        <w:t>курса «Органическая химия в задачах» является</w:t>
      </w:r>
      <w:r w:rsidR="00A4254E" w:rsidRPr="00FE3921">
        <w:rPr>
          <w:b/>
        </w:rPr>
        <w:t xml:space="preserve"> </w:t>
      </w:r>
      <w:r w:rsidR="00A4254E" w:rsidRPr="00FE3921">
        <w:t xml:space="preserve">достижение обучающимися следующих </w:t>
      </w:r>
      <w:r w:rsidR="00A4254E" w:rsidRPr="00FE3921">
        <w:rPr>
          <w:b/>
        </w:rPr>
        <w:t>результатов:</w:t>
      </w:r>
    </w:p>
    <w:p w:rsidR="00FE3921" w:rsidRPr="00FE3921" w:rsidRDefault="00FE3921" w:rsidP="00FE3921">
      <w:pPr>
        <w:jc w:val="both"/>
      </w:pPr>
      <w:r>
        <w:rPr>
          <w:b/>
        </w:rPr>
        <w:t>Личностные результаты:</w:t>
      </w:r>
    </w:p>
    <w:p w:rsidR="00A4254E" w:rsidRPr="00FE3921" w:rsidRDefault="00A4254E" w:rsidP="00A4254E">
      <w:pPr>
        <w:contextualSpacing/>
        <w:jc w:val="both"/>
      </w:pPr>
      <w:r w:rsidRPr="00FE3921">
        <w:t>1) в ценностно-ориентационной сфере — осознание мотивированного выбора будущей профессии,  целеустремленность, социальная адаптация;</w:t>
      </w:r>
    </w:p>
    <w:p w:rsidR="00A4254E" w:rsidRPr="00FE3921" w:rsidRDefault="00A4254E" w:rsidP="00A4254E">
      <w:pPr>
        <w:contextualSpacing/>
        <w:jc w:val="both"/>
      </w:pPr>
      <w:r w:rsidRPr="00FE3921">
        <w:t>2) в трудовой сфере — готовность к осознанному выбору дальнейшей образовательной или профессиональной траектории;</w:t>
      </w:r>
    </w:p>
    <w:p w:rsidR="00A4254E" w:rsidRPr="00FE3921" w:rsidRDefault="00A4254E" w:rsidP="00A4254E">
      <w:pPr>
        <w:contextualSpacing/>
        <w:jc w:val="both"/>
      </w:pPr>
      <w:r w:rsidRPr="00FE3921">
        <w:t>3) в познавательной (когнитивной, интеллектуальной) сфере — умение управлять своей познавательной деятельностью</w:t>
      </w:r>
    </w:p>
    <w:p w:rsidR="00A4254E" w:rsidRPr="00FE3921" w:rsidRDefault="00A4254E" w:rsidP="00A4254E">
      <w:pPr>
        <w:contextualSpacing/>
        <w:jc w:val="both"/>
      </w:pPr>
      <w:proofErr w:type="spellStart"/>
      <w:r w:rsidRPr="00FE3921">
        <w:rPr>
          <w:b/>
        </w:rPr>
        <w:t>Метапредметными</w:t>
      </w:r>
      <w:proofErr w:type="spellEnd"/>
      <w:r w:rsidRPr="00FE3921">
        <w:rPr>
          <w:b/>
        </w:rPr>
        <w:t xml:space="preserve"> результатами</w:t>
      </w:r>
      <w:r w:rsidRPr="00FE3921">
        <w:t xml:space="preserve"> освоения курса являются:</w:t>
      </w:r>
    </w:p>
    <w:p w:rsidR="00A4254E" w:rsidRPr="00FE3921" w:rsidRDefault="00A4254E" w:rsidP="00A4254E">
      <w:pPr>
        <w:contextualSpacing/>
        <w:jc w:val="both"/>
      </w:pPr>
      <w:r w:rsidRPr="00FE3921">
        <w:t>1) использование умений и навыков различных видов познавательной деятельности, применении основных методов познания (системно-информационный анализ, моделирование) для изучения различных сторон окружающей действительности;</w:t>
      </w:r>
    </w:p>
    <w:p w:rsidR="00A4254E" w:rsidRPr="00FE3921" w:rsidRDefault="00A4254E" w:rsidP="00A4254E">
      <w:pPr>
        <w:contextualSpacing/>
        <w:jc w:val="both"/>
      </w:pPr>
      <w:r w:rsidRPr="00FE3921">
        <w:t>2) использование основных интеллектуальных операций: формулирование гипотез, анализ и синтез, сравнение, обобщение, систематизация, выявление причинно-следственных связей, поиск аналогов;</w:t>
      </w:r>
    </w:p>
    <w:p w:rsidR="00A4254E" w:rsidRPr="00FE3921" w:rsidRDefault="00A4254E" w:rsidP="00A4254E">
      <w:pPr>
        <w:contextualSpacing/>
        <w:jc w:val="both"/>
      </w:pPr>
      <w:r w:rsidRPr="00FE3921">
        <w:t>3) умение генерировать идеи и определять средства, необходимые для их реализации;</w:t>
      </w:r>
    </w:p>
    <w:p w:rsidR="00A4254E" w:rsidRPr="00FE3921" w:rsidRDefault="00A4254E" w:rsidP="00A4254E">
      <w:pPr>
        <w:contextualSpacing/>
        <w:jc w:val="both"/>
      </w:pPr>
      <w:r w:rsidRPr="00FE3921">
        <w:t>4) умение определять цели и задачи деятельности, выбирать средства реализации цели и применять их на практике;</w:t>
      </w:r>
    </w:p>
    <w:p w:rsidR="00A4254E" w:rsidRPr="00FE3921" w:rsidRDefault="00A4254E" w:rsidP="00A4254E">
      <w:pPr>
        <w:contextualSpacing/>
        <w:jc w:val="both"/>
      </w:pPr>
      <w:r w:rsidRPr="00FE3921">
        <w:t>5) использование различных источников для получения химической информации, понимание зависимости содержания и формы представления информации от целей коммуникации и адресата</w:t>
      </w:r>
    </w:p>
    <w:p w:rsidR="00A4254E" w:rsidRPr="00FE3921" w:rsidRDefault="00A4254E" w:rsidP="00A4254E">
      <w:pPr>
        <w:contextualSpacing/>
        <w:jc w:val="both"/>
      </w:pPr>
      <w:r w:rsidRPr="00FE3921">
        <w:rPr>
          <w:b/>
        </w:rPr>
        <w:t>Предметными результатами</w:t>
      </w:r>
      <w:r w:rsidRPr="00FE3921">
        <w:t xml:space="preserve"> являются умения</w:t>
      </w:r>
    </w:p>
    <w:p w:rsidR="00A4254E" w:rsidRPr="00FE3921" w:rsidRDefault="00A4254E" w:rsidP="00A4254E">
      <w:pPr>
        <w:jc w:val="both"/>
      </w:pPr>
      <w:r w:rsidRPr="00FE3921">
        <w:t>1. Решать задачи с использованием расчетных формул;</w:t>
      </w:r>
    </w:p>
    <w:p w:rsidR="00A4254E" w:rsidRPr="00FE3921" w:rsidRDefault="00A4254E" w:rsidP="00A4254E">
      <w:pPr>
        <w:jc w:val="both"/>
      </w:pPr>
      <w:r w:rsidRPr="00FE3921">
        <w:t xml:space="preserve">2. Производить вычисления для нахождения состава растворов; </w:t>
      </w:r>
    </w:p>
    <w:p w:rsidR="00A4254E" w:rsidRPr="00FE3921" w:rsidRDefault="00A4254E" w:rsidP="00A4254E">
      <w:pPr>
        <w:jc w:val="both"/>
      </w:pPr>
      <w:r w:rsidRPr="00FE3921">
        <w:t>3. Производить расчеты по уравнению реакции;</w:t>
      </w:r>
    </w:p>
    <w:p w:rsidR="00A4254E" w:rsidRPr="00FE3921" w:rsidRDefault="00A4254E" w:rsidP="00A4254E">
      <w:pPr>
        <w:jc w:val="both"/>
      </w:pPr>
      <w:r w:rsidRPr="00FE3921">
        <w:t>4. Составлять план распознавания органических веществ;</w:t>
      </w:r>
    </w:p>
    <w:p w:rsidR="00A4254E" w:rsidRPr="00FE3921" w:rsidRDefault="00A4254E" w:rsidP="00A4254E">
      <w:pPr>
        <w:jc w:val="both"/>
      </w:pPr>
      <w:r w:rsidRPr="00FE3921">
        <w:t>5. Решать цепочки превращений с участием органических веществ.</w:t>
      </w:r>
    </w:p>
    <w:p w:rsidR="00A4254E" w:rsidRPr="00FE3921" w:rsidRDefault="00A4254E" w:rsidP="00A4254E">
      <w:pPr>
        <w:pStyle w:val="msolistparagraphbullet1gif"/>
        <w:shd w:val="clear" w:color="auto" w:fill="FFFFFF"/>
        <w:spacing w:before="0" w:beforeAutospacing="0" w:after="0" w:afterAutospacing="0" w:line="285" w:lineRule="atLeast"/>
        <w:jc w:val="both"/>
      </w:pPr>
      <w:r w:rsidRPr="00FE3921">
        <w:rPr>
          <w:bdr w:val="none" w:sz="0" w:space="0" w:color="auto" w:frame="1"/>
        </w:rPr>
        <w:lastRenderedPageBreak/>
        <w:t>6. Решать задачи на определение направления протекания химической реакции с участием органических веществ</w:t>
      </w:r>
    </w:p>
    <w:p w:rsidR="00A4254E" w:rsidRPr="00FE3921" w:rsidRDefault="00A4254E" w:rsidP="00A4254E">
      <w:pPr>
        <w:pStyle w:val="msolistparagraphbullet2gif"/>
        <w:shd w:val="clear" w:color="auto" w:fill="FFFFFF"/>
        <w:spacing w:before="0" w:beforeAutospacing="0" w:after="0" w:afterAutospacing="0" w:line="285" w:lineRule="atLeast"/>
        <w:jc w:val="both"/>
      </w:pPr>
      <w:r w:rsidRPr="00FE3921">
        <w:rPr>
          <w:bdr w:val="none" w:sz="0" w:space="0" w:color="auto" w:frame="1"/>
        </w:rPr>
        <w:t>7. Уметь устанавливать генетические связи между классами органических веществ</w:t>
      </w:r>
    </w:p>
    <w:p w:rsidR="00A4254E" w:rsidRPr="00FE3921" w:rsidRDefault="00A4254E" w:rsidP="00FE3921">
      <w:pPr>
        <w:pStyle w:val="msolistparagraphbullet3gif"/>
        <w:shd w:val="clear" w:color="auto" w:fill="FFFFFF"/>
        <w:spacing w:before="0" w:beforeAutospacing="0" w:after="0" w:afterAutospacing="0" w:line="285" w:lineRule="atLeast"/>
        <w:jc w:val="both"/>
      </w:pPr>
      <w:r w:rsidRPr="00FE3921">
        <w:rPr>
          <w:bdr w:val="none" w:sz="0" w:space="0" w:color="auto" w:frame="1"/>
        </w:rPr>
        <w:t>8. Объяснять механизмы протекания химических реакций</w:t>
      </w:r>
    </w:p>
    <w:p w:rsidR="00A4254E" w:rsidRPr="00FE3921" w:rsidRDefault="00A4254E" w:rsidP="00A4254E">
      <w:pPr>
        <w:shd w:val="clear" w:color="auto" w:fill="FFFFFF"/>
        <w:spacing w:line="285" w:lineRule="atLeast"/>
        <w:ind w:firstLine="720"/>
        <w:jc w:val="both"/>
      </w:pPr>
      <w:r w:rsidRPr="00FE3921">
        <w:rPr>
          <w:bdr w:val="none" w:sz="0" w:space="0" w:color="auto" w:frame="1"/>
        </w:rPr>
        <w:t>Работа в условиях дифференцированного подхода к обучению формирует устойчивый интерес школьников к химии, готовит их к выбору профиля своего дальнейшего обучения, развивает творческие способности.</w:t>
      </w:r>
    </w:p>
    <w:p w:rsidR="00A4254E" w:rsidRPr="00FE3921" w:rsidRDefault="00A4254E" w:rsidP="00A4254E">
      <w:pPr>
        <w:shd w:val="clear" w:color="auto" w:fill="FFFFFF"/>
        <w:spacing w:line="285" w:lineRule="atLeast"/>
        <w:ind w:firstLine="709"/>
        <w:jc w:val="both"/>
      </w:pPr>
      <w:r w:rsidRPr="00FE3921">
        <w:rPr>
          <w:bdr w:val="none" w:sz="0" w:space="0" w:color="auto" w:frame="1"/>
        </w:rPr>
        <w:t>Пройдя данный курс, учащиеся смогут решать задачи повышенного уровня сложности по органической химии.</w:t>
      </w:r>
    </w:p>
    <w:p w:rsidR="00A4254E" w:rsidRPr="00FE3921" w:rsidRDefault="00A4254E" w:rsidP="009D53D5">
      <w:pPr>
        <w:ind w:firstLine="708"/>
        <w:jc w:val="both"/>
      </w:pPr>
    </w:p>
    <w:p w:rsidR="00A4254E" w:rsidRPr="00FE3921" w:rsidRDefault="00FE3921" w:rsidP="0075639D">
      <w:pPr>
        <w:jc w:val="center"/>
        <w:rPr>
          <w:b/>
        </w:rPr>
      </w:pPr>
      <w:r w:rsidRPr="00FE3921">
        <w:rPr>
          <w:b/>
        </w:rPr>
        <w:t>Т</w:t>
      </w:r>
      <w:r w:rsidR="00A4254E" w:rsidRPr="00FE3921">
        <w:rPr>
          <w:b/>
        </w:rPr>
        <w:t>ематическ</w:t>
      </w:r>
      <w:r w:rsidRPr="00FE3921">
        <w:rPr>
          <w:b/>
        </w:rPr>
        <w:t>ое</w:t>
      </w:r>
      <w:r w:rsidR="00A4254E" w:rsidRPr="00FE3921">
        <w:rPr>
          <w:b/>
        </w:rPr>
        <w:t xml:space="preserve"> план</w:t>
      </w:r>
      <w:r w:rsidRPr="00FE3921">
        <w:rPr>
          <w:b/>
        </w:rPr>
        <w:t>ирование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3"/>
        <w:gridCol w:w="1987"/>
        <w:gridCol w:w="3402"/>
        <w:gridCol w:w="992"/>
        <w:gridCol w:w="1985"/>
      </w:tblGrid>
      <w:tr w:rsidR="00FE3921" w:rsidRPr="00FE3921" w:rsidTr="0075639D">
        <w:tc>
          <w:tcPr>
            <w:tcW w:w="673" w:type="dxa"/>
            <w:shd w:val="clear" w:color="auto" w:fill="auto"/>
          </w:tcPr>
          <w:p w:rsidR="00FE3921" w:rsidRPr="00FE3921" w:rsidRDefault="00FE3921" w:rsidP="00C50CC9">
            <w:pPr>
              <w:jc w:val="center"/>
            </w:pPr>
            <w:r w:rsidRPr="00FE3921">
              <w:t xml:space="preserve">№ </w:t>
            </w:r>
            <w:proofErr w:type="gramStart"/>
            <w:r w:rsidRPr="00FE3921">
              <w:t>п</w:t>
            </w:r>
            <w:proofErr w:type="gramEnd"/>
            <w:r w:rsidRPr="00FE3921">
              <w:t>/п</w:t>
            </w:r>
          </w:p>
        </w:tc>
        <w:tc>
          <w:tcPr>
            <w:tcW w:w="1987" w:type="dxa"/>
            <w:shd w:val="clear" w:color="auto" w:fill="auto"/>
          </w:tcPr>
          <w:p w:rsidR="00FE3921" w:rsidRPr="00FE3921" w:rsidRDefault="00FE3921" w:rsidP="00C50CC9">
            <w:pPr>
              <w:jc w:val="center"/>
            </w:pPr>
            <w:r w:rsidRPr="00FE3921">
              <w:t>Название раздела (темы), количество часов</w:t>
            </w:r>
          </w:p>
        </w:tc>
        <w:tc>
          <w:tcPr>
            <w:tcW w:w="3402" w:type="dxa"/>
            <w:shd w:val="clear" w:color="auto" w:fill="auto"/>
          </w:tcPr>
          <w:p w:rsidR="00FE3921" w:rsidRPr="00FE3921" w:rsidRDefault="00FE3921" w:rsidP="00C50CC9">
            <w:pPr>
              <w:jc w:val="center"/>
            </w:pPr>
            <w:r w:rsidRPr="00FE3921">
              <w:t>Тема урока</w:t>
            </w:r>
          </w:p>
        </w:tc>
        <w:tc>
          <w:tcPr>
            <w:tcW w:w="992" w:type="dxa"/>
            <w:shd w:val="clear" w:color="auto" w:fill="auto"/>
          </w:tcPr>
          <w:p w:rsidR="00FE3921" w:rsidRPr="00FE3921" w:rsidRDefault="00FE3921" w:rsidP="00C50CC9">
            <w:pPr>
              <w:jc w:val="center"/>
            </w:pPr>
            <w:r w:rsidRPr="00FE3921">
              <w:t>Дата</w:t>
            </w:r>
          </w:p>
        </w:tc>
        <w:tc>
          <w:tcPr>
            <w:tcW w:w="1985" w:type="dxa"/>
          </w:tcPr>
          <w:p w:rsidR="00FE3921" w:rsidRPr="00FE3921" w:rsidRDefault="0075639D" w:rsidP="00C50CC9">
            <w:pPr>
              <w:jc w:val="center"/>
            </w:pPr>
            <w:r w:rsidRPr="00641E1A">
              <w:t>Электронные (цифровые) образовательные ресурсы</w:t>
            </w:r>
          </w:p>
        </w:tc>
      </w:tr>
      <w:tr w:rsidR="00FE3921" w:rsidRPr="00FE3921" w:rsidTr="0075639D">
        <w:tc>
          <w:tcPr>
            <w:tcW w:w="673" w:type="dxa"/>
            <w:shd w:val="clear" w:color="auto" w:fill="auto"/>
          </w:tcPr>
          <w:p w:rsidR="00FE3921" w:rsidRPr="00FE3921" w:rsidRDefault="00FE3921" w:rsidP="00591FBA">
            <w:r w:rsidRPr="00FE3921">
              <w:t>1</w:t>
            </w:r>
          </w:p>
        </w:tc>
        <w:tc>
          <w:tcPr>
            <w:tcW w:w="1987" w:type="dxa"/>
            <w:vMerge w:val="restart"/>
            <w:shd w:val="clear" w:color="auto" w:fill="auto"/>
          </w:tcPr>
          <w:p w:rsidR="00FE3921" w:rsidRPr="00FE3921" w:rsidRDefault="00FE3921" w:rsidP="00C50CC9">
            <w:pPr>
              <w:jc w:val="both"/>
            </w:pPr>
            <w:r w:rsidRPr="00FE3921">
              <w:t>Введение (2 ч.)</w:t>
            </w:r>
          </w:p>
        </w:tc>
        <w:tc>
          <w:tcPr>
            <w:tcW w:w="3402" w:type="dxa"/>
            <w:shd w:val="clear" w:color="auto" w:fill="auto"/>
          </w:tcPr>
          <w:p w:rsidR="00FE3921" w:rsidRPr="00FE3921" w:rsidRDefault="00FE3921" w:rsidP="00C50CC9">
            <w:pPr>
              <w:jc w:val="both"/>
            </w:pPr>
            <w:r w:rsidRPr="00FE3921">
              <w:t>Важнейшие расчетные формулы и алгоритм решения расчетных задач по уравнению реакции.</w:t>
            </w:r>
          </w:p>
        </w:tc>
        <w:tc>
          <w:tcPr>
            <w:tcW w:w="992" w:type="dxa"/>
            <w:shd w:val="clear" w:color="auto" w:fill="auto"/>
          </w:tcPr>
          <w:p w:rsidR="00FE3921" w:rsidRPr="00FE3921" w:rsidRDefault="00FE3921" w:rsidP="00C50CC9">
            <w:pPr>
              <w:jc w:val="both"/>
            </w:pPr>
          </w:p>
        </w:tc>
        <w:tc>
          <w:tcPr>
            <w:tcW w:w="1985" w:type="dxa"/>
          </w:tcPr>
          <w:p w:rsidR="00FE3921" w:rsidRPr="00FE3921" w:rsidRDefault="0075639D" w:rsidP="00C50CC9">
            <w:pPr>
              <w:jc w:val="both"/>
            </w:pPr>
            <w:r w:rsidRPr="00436E38">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2</w:t>
            </w:r>
          </w:p>
        </w:tc>
        <w:tc>
          <w:tcPr>
            <w:tcW w:w="1987" w:type="dxa"/>
            <w:vMerge/>
            <w:shd w:val="clear" w:color="auto" w:fill="auto"/>
          </w:tcPr>
          <w:p w:rsidR="0075639D" w:rsidRPr="00FE3921" w:rsidRDefault="0075639D" w:rsidP="00C50CC9">
            <w:pPr>
              <w:jc w:val="both"/>
            </w:pPr>
          </w:p>
        </w:tc>
        <w:tc>
          <w:tcPr>
            <w:tcW w:w="3402" w:type="dxa"/>
            <w:shd w:val="clear" w:color="auto" w:fill="auto"/>
          </w:tcPr>
          <w:p w:rsidR="0075639D" w:rsidRPr="00FE3921" w:rsidRDefault="0075639D" w:rsidP="00C50CC9">
            <w:pPr>
              <w:jc w:val="both"/>
            </w:pPr>
            <w:r w:rsidRPr="00FE3921">
              <w:t>Разновидности химических задач.</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3</w:t>
            </w:r>
          </w:p>
        </w:tc>
        <w:tc>
          <w:tcPr>
            <w:tcW w:w="1987" w:type="dxa"/>
            <w:vMerge w:val="restart"/>
            <w:shd w:val="clear" w:color="auto" w:fill="auto"/>
          </w:tcPr>
          <w:p w:rsidR="0075639D" w:rsidRPr="00FE3921" w:rsidRDefault="0075639D" w:rsidP="00C50CC9">
            <w:r w:rsidRPr="00FE3921">
              <w:t>Решение задач на определение формулы органических веществ (6 ч.)</w:t>
            </w:r>
          </w:p>
        </w:tc>
        <w:tc>
          <w:tcPr>
            <w:tcW w:w="3402" w:type="dxa"/>
            <w:shd w:val="clear" w:color="auto" w:fill="auto"/>
          </w:tcPr>
          <w:p w:rsidR="0075639D" w:rsidRPr="00FE3921" w:rsidRDefault="0075639D" w:rsidP="00C50CC9">
            <w:pPr>
              <w:jc w:val="both"/>
            </w:pPr>
            <w:r w:rsidRPr="00FE3921">
              <w:t>Вывод формулы органического вещества по известной массовой доле каждого элемента</w:t>
            </w:r>
          </w:p>
        </w:tc>
        <w:tc>
          <w:tcPr>
            <w:tcW w:w="992" w:type="dxa"/>
            <w:shd w:val="clear" w:color="auto" w:fill="auto"/>
          </w:tcPr>
          <w:p w:rsidR="0075639D" w:rsidRPr="00FE3921" w:rsidRDefault="0075639D" w:rsidP="007B326D">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4</w:t>
            </w:r>
          </w:p>
        </w:tc>
        <w:tc>
          <w:tcPr>
            <w:tcW w:w="1987" w:type="dxa"/>
            <w:vMerge/>
            <w:shd w:val="clear" w:color="auto" w:fill="auto"/>
          </w:tcPr>
          <w:p w:rsidR="0075639D" w:rsidRPr="00FE3921" w:rsidRDefault="0075639D" w:rsidP="00C50CC9">
            <w:pPr>
              <w:jc w:val="both"/>
            </w:pPr>
          </w:p>
        </w:tc>
        <w:tc>
          <w:tcPr>
            <w:tcW w:w="3402" w:type="dxa"/>
            <w:shd w:val="clear" w:color="auto" w:fill="auto"/>
          </w:tcPr>
          <w:p w:rsidR="0075639D" w:rsidRPr="00FE3921" w:rsidRDefault="0075639D" w:rsidP="00C50CC9">
            <w:pPr>
              <w:jc w:val="both"/>
            </w:pPr>
            <w:r w:rsidRPr="00FE3921">
              <w:t>Вывод формулы органического вещества по известной массовой доле каждого элемента</w:t>
            </w:r>
          </w:p>
        </w:tc>
        <w:tc>
          <w:tcPr>
            <w:tcW w:w="992" w:type="dxa"/>
            <w:shd w:val="clear" w:color="auto" w:fill="auto"/>
          </w:tcPr>
          <w:p w:rsidR="0075639D" w:rsidRPr="00FE3921" w:rsidRDefault="0075639D" w:rsidP="007B326D">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5</w:t>
            </w:r>
          </w:p>
        </w:tc>
        <w:tc>
          <w:tcPr>
            <w:tcW w:w="1987" w:type="dxa"/>
            <w:vMerge/>
            <w:shd w:val="clear" w:color="auto" w:fill="auto"/>
          </w:tcPr>
          <w:p w:rsidR="0075639D" w:rsidRPr="00FE3921" w:rsidRDefault="0075639D" w:rsidP="00C50CC9">
            <w:pPr>
              <w:jc w:val="both"/>
            </w:pPr>
          </w:p>
        </w:tc>
        <w:tc>
          <w:tcPr>
            <w:tcW w:w="3402" w:type="dxa"/>
            <w:shd w:val="clear" w:color="auto" w:fill="auto"/>
          </w:tcPr>
          <w:p w:rsidR="0075639D" w:rsidRPr="00FE3921" w:rsidRDefault="0075639D" w:rsidP="00A4254E">
            <w:r w:rsidRPr="00FE3921">
              <w:t>Вывод формулы органического вещества по относительной плотности газа</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6</w:t>
            </w:r>
          </w:p>
        </w:tc>
        <w:tc>
          <w:tcPr>
            <w:tcW w:w="1987" w:type="dxa"/>
            <w:vMerge/>
            <w:shd w:val="clear" w:color="auto" w:fill="auto"/>
          </w:tcPr>
          <w:p w:rsidR="0075639D" w:rsidRPr="00FE3921" w:rsidRDefault="0075639D" w:rsidP="00C50CC9">
            <w:pPr>
              <w:jc w:val="both"/>
            </w:pPr>
          </w:p>
        </w:tc>
        <w:tc>
          <w:tcPr>
            <w:tcW w:w="3402" w:type="dxa"/>
            <w:shd w:val="clear" w:color="auto" w:fill="auto"/>
          </w:tcPr>
          <w:p w:rsidR="0075639D" w:rsidRPr="00FE3921" w:rsidRDefault="0075639D" w:rsidP="00C50CC9">
            <w:pPr>
              <w:jc w:val="both"/>
            </w:pPr>
            <w:r w:rsidRPr="00FE3921">
              <w:t>Вывод формулы органического вещества по относительной плотности газа</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7</w:t>
            </w:r>
          </w:p>
        </w:tc>
        <w:tc>
          <w:tcPr>
            <w:tcW w:w="1987" w:type="dxa"/>
            <w:vMerge/>
            <w:shd w:val="clear" w:color="auto" w:fill="auto"/>
          </w:tcPr>
          <w:p w:rsidR="0075639D" w:rsidRPr="00FE3921" w:rsidRDefault="0075639D" w:rsidP="00C50CC9">
            <w:pPr>
              <w:jc w:val="both"/>
            </w:pPr>
          </w:p>
        </w:tc>
        <w:tc>
          <w:tcPr>
            <w:tcW w:w="3402" w:type="dxa"/>
            <w:shd w:val="clear" w:color="auto" w:fill="auto"/>
          </w:tcPr>
          <w:p w:rsidR="0075639D" w:rsidRPr="00FE3921" w:rsidRDefault="0075639D" w:rsidP="00A4254E">
            <w:r w:rsidRPr="00FE3921">
              <w:t>Вывод формулы органического вещества по массе (объему, количеству вещества) продуктов реакции</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8</w:t>
            </w:r>
          </w:p>
        </w:tc>
        <w:tc>
          <w:tcPr>
            <w:tcW w:w="1987" w:type="dxa"/>
            <w:vMerge/>
            <w:shd w:val="clear" w:color="auto" w:fill="auto"/>
          </w:tcPr>
          <w:p w:rsidR="0075639D" w:rsidRPr="00FE3921" w:rsidRDefault="0075639D" w:rsidP="00C50CC9">
            <w:pPr>
              <w:jc w:val="both"/>
            </w:pPr>
          </w:p>
        </w:tc>
        <w:tc>
          <w:tcPr>
            <w:tcW w:w="3402" w:type="dxa"/>
            <w:shd w:val="clear" w:color="auto" w:fill="auto"/>
          </w:tcPr>
          <w:p w:rsidR="0075639D" w:rsidRPr="00FE3921" w:rsidRDefault="0075639D" w:rsidP="00C50CC9">
            <w:pPr>
              <w:jc w:val="both"/>
            </w:pPr>
            <w:r w:rsidRPr="00FE3921">
              <w:t>Вывод формулы органического вещества по массе (объему, количеству вещества) продуктов реакции</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9</w:t>
            </w:r>
          </w:p>
        </w:tc>
        <w:tc>
          <w:tcPr>
            <w:tcW w:w="1987" w:type="dxa"/>
            <w:vMerge w:val="restart"/>
            <w:shd w:val="clear" w:color="auto" w:fill="auto"/>
          </w:tcPr>
          <w:p w:rsidR="0075639D" w:rsidRPr="00FE3921" w:rsidRDefault="0075639D" w:rsidP="00390DBB">
            <w:r w:rsidRPr="00FE3921">
              <w:t xml:space="preserve">Углеводороды </w:t>
            </w:r>
          </w:p>
          <w:p w:rsidR="0075639D" w:rsidRPr="00FE3921" w:rsidRDefault="0075639D" w:rsidP="00390DBB">
            <w:r w:rsidRPr="00FE3921">
              <w:t>(6 ч.)</w:t>
            </w:r>
          </w:p>
        </w:tc>
        <w:tc>
          <w:tcPr>
            <w:tcW w:w="3402" w:type="dxa"/>
            <w:shd w:val="clear" w:color="auto" w:fill="auto"/>
          </w:tcPr>
          <w:p w:rsidR="0075639D" w:rsidRPr="00FE3921" w:rsidRDefault="0075639D" w:rsidP="00390DBB">
            <w:r w:rsidRPr="00FE3921">
              <w:t>Решение расчетных и экспериментальных задач по теме «Углеводороды»</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10</w:t>
            </w:r>
          </w:p>
        </w:tc>
        <w:tc>
          <w:tcPr>
            <w:tcW w:w="1987" w:type="dxa"/>
            <w:vMerge/>
            <w:shd w:val="clear" w:color="auto" w:fill="auto"/>
          </w:tcPr>
          <w:p w:rsidR="0075639D" w:rsidRPr="00FE3921" w:rsidRDefault="0075639D" w:rsidP="00520728"/>
        </w:tc>
        <w:tc>
          <w:tcPr>
            <w:tcW w:w="3402" w:type="dxa"/>
            <w:shd w:val="clear" w:color="auto" w:fill="auto"/>
          </w:tcPr>
          <w:p w:rsidR="0075639D" w:rsidRPr="00FE3921" w:rsidRDefault="0075639D" w:rsidP="00390DBB">
            <w:r w:rsidRPr="00FE3921">
              <w:t>Решение расчетных и экспериментальных задач по теме «Углеводороды»</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lastRenderedPageBreak/>
              <w:t>11</w:t>
            </w:r>
          </w:p>
        </w:tc>
        <w:tc>
          <w:tcPr>
            <w:tcW w:w="1987" w:type="dxa"/>
            <w:vMerge/>
            <w:shd w:val="clear" w:color="auto" w:fill="auto"/>
          </w:tcPr>
          <w:p w:rsidR="0075639D" w:rsidRPr="00FE3921" w:rsidRDefault="0075639D" w:rsidP="00520728"/>
        </w:tc>
        <w:tc>
          <w:tcPr>
            <w:tcW w:w="3402" w:type="dxa"/>
            <w:shd w:val="clear" w:color="auto" w:fill="auto"/>
          </w:tcPr>
          <w:p w:rsidR="0075639D" w:rsidRPr="00FE3921" w:rsidRDefault="0075639D" w:rsidP="00390DBB">
            <w:r w:rsidRPr="00FE3921">
              <w:t>Решение расчетных и экспериментальных задач по теме «Углеводороды»</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12</w:t>
            </w:r>
          </w:p>
        </w:tc>
        <w:tc>
          <w:tcPr>
            <w:tcW w:w="1987" w:type="dxa"/>
            <w:vMerge/>
            <w:shd w:val="clear" w:color="auto" w:fill="auto"/>
          </w:tcPr>
          <w:p w:rsidR="0075639D" w:rsidRPr="00FE3921" w:rsidRDefault="0075639D" w:rsidP="00520728"/>
        </w:tc>
        <w:tc>
          <w:tcPr>
            <w:tcW w:w="3402" w:type="dxa"/>
            <w:shd w:val="clear" w:color="auto" w:fill="auto"/>
          </w:tcPr>
          <w:p w:rsidR="0075639D" w:rsidRPr="00FE3921" w:rsidRDefault="0075639D" w:rsidP="00390DBB">
            <w:r w:rsidRPr="00FE3921">
              <w:t>Решение расчетных и экспериментальных задач по теме «Углеводороды»</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13</w:t>
            </w:r>
          </w:p>
        </w:tc>
        <w:tc>
          <w:tcPr>
            <w:tcW w:w="1987" w:type="dxa"/>
            <w:vMerge/>
            <w:shd w:val="clear" w:color="auto" w:fill="auto"/>
          </w:tcPr>
          <w:p w:rsidR="0075639D" w:rsidRPr="00FE3921" w:rsidRDefault="0075639D" w:rsidP="00520728"/>
        </w:tc>
        <w:tc>
          <w:tcPr>
            <w:tcW w:w="3402" w:type="dxa"/>
            <w:shd w:val="clear" w:color="auto" w:fill="auto"/>
          </w:tcPr>
          <w:p w:rsidR="0075639D" w:rsidRPr="00FE3921" w:rsidRDefault="0075639D" w:rsidP="00390DBB">
            <w:r w:rsidRPr="00FE3921">
              <w:t>Решение расчетных и экспериментальных задач по теме «Углеводороды»</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14</w:t>
            </w:r>
          </w:p>
        </w:tc>
        <w:tc>
          <w:tcPr>
            <w:tcW w:w="1987" w:type="dxa"/>
            <w:vMerge/>
            <w:shd w:val="clear" w:color="auto" w:fill="auto"/>
          </w:tcPr>
          <w:p w:rsidR="0075639D" w:rsidRPr="00FE3921" w:rsidRDefault="0075639D" w:rsidP="00520728"/>
        </w:tc>
        <w:tc>
          <w:tcPr>
            <w:tcW w:w="3402" w:type="dxa"/>
            <w:shd w:val="clear" w:color="auto" w:fill="auto"/>
          </w:tcPr>
          <w:p w:rsidR="0075639D" w:rsidRPr="00FE3921" w:rsidRDefault="0075639D" w:rsidP="00390DBB">
            <w:r w:rsidRPr="00FE3921">
              <w:t>Решение расчетных и экспериментальных задач по теме «Углеводороды»</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15</w:t>
            </w:r>
          </w:p>
        </w:tc>
        <w:tc>
          <w:tcPr>
            <w:tcW w:w="1987" w:type="dxa"/>
            <w:vMerge w:val="restart"/>
            <w:shd w:val="clear" w:color="auto" w:fill="auto"/>
          </w:tcPr>
          <w:p w:rsidR="0075639D" w:rsidRPr="00FE3921" w:rsidRDefault="0075639D" w:rsidP="00390DBB">
            <w:r w:rsidRPr="00FE3921">
              <w:t>Спирты. Фенолы (4 ч)</w:t>
            </w:r>
          </w:p>
        </w:tc>
        <w:tc>
          <w:tcPr>
            <w:tcW w:w="3402" w:type="dxa"/>
            <w:shd w:val="clear" w:color="auto" w:fill="auto"/>
          </w:tcPr>
          <w:p w:rsidR="0075639D" w:rsidRPr="00FE3921" w:rsidRDefault="0075639D" w:rsidP="00390DBB">
            <w:r w:rsidRPr="00FE3921">
              <w:t>Решение расчетных и экспериментальных задач по теме «Спирты. Фенолы»</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16</w:t>
            </w:r>
          </w:p>
        </w:tc>
        <w:tc>
          <w:tcPr>
            <w:tcW w:w="1987" w:type="dxa"/>
            <w:vMerge/>
            <w:shd w:val="clear" w:color="auto" w:fill="auto"/>
          </w:tcPr>
          <w:p w:rsidR="0075639D" w:rsidRPr="00FE3921" w:rsidRDefault="0075639D" w:rsidP="00C50CC9">
            <w:pPr>
              <w:jc w:val="both"/>
            </w:pPr>
          </w:p>
        </w:tc>
        <w:tc>
          <w:tcPr>
            <w:tcW w:w="3402" w:type="dxa"/>
            <w:shd w:val="clear" w:color="auto" w:fill="auto"/>
          </w:tcPr>
          <w:p w:rsidR="0075639D" w:rsidRPr="00FE3921" w:rsidRDefault="0075639D" w:rsidP="00390DBB">
            <w:r w:rsidRPr="00FE3921">
              <w:t>Решение расчетных и экспериментальных задач по теме «Спирты. Фенолы»</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17</w:t>
            </w:r>
          </w:p>
        </w:tc>
        <w:tc>
          <w:tcPr>
            <w:tcW w:w="1987" w:type="dxa"/>
            <w:vMerge/>
            <w:shd w:val="clear" w:color="auto" w:fill="auto"/>
          </w:tcPr>
          <w:p w:rsidR="0075639D" w:rsidRPr="00FE3921" w:rsidRDefault="0075639D" w:rsidP="00C50CC9">
            <w:pPr>
              <w:jc w:val="both"/>
            </w:pPr>
          </w:p>
        </w:tc>
        <w:tc>
          <w:tcPr>
            <w:tcW w:w="3402" w:type="dxa"/>
            <w:shd w:val="clear" w:color="auto" w:fill="auto"/>
          </w:tcPr>
          <w:p w:rsidR="0075639D" w:rsidRPr="00FE3921" w:rsidRDefault="0075639D" w:rsidP="00390DBB">
            <w:r w:rsidRPr="00FE3921">
              <w:t>Решение расчетных и экспериментальных задач по теме «Спирты. Фенолы»</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18</w:t>
            </w:r>
          </w:p>
        </w:tc>
        <w:tc>
          <w:tcPr>
            <w:tcW w:w="1987" w:type="dxa"/>
            <w:vMerge/>
            <w:shd w:val="clear" w:color="auto" w:fill="auto"/>
          </w:tcPr>
          <w:p w:rsidR="0075639D" w:rsidRPr="00FE3921" w:rsidRDefault="0075639D" w:rsidP="00C50CC9">
            <w:pPr>
              <w:jc w:val="both"/>
            </w:pPr>
          </w:p>
        </w:tc>
        <w:tc>
          <w:tcPr>
            <w:tcW w:w="3402" w:type="dxa"/>
            <w:shd w:val="clear" w:color="auto" w:fill="auto"/>
          </w:tcPr>
          <w:p w:rsidR="0075639D" w:rsidRPr="00FE3921" w:rsidRDefault="0075639D" w:rsidP="00C50CC9">
            <w:pPr>
              <w:jc w:val="both"/>
            </w:pPr>
            <w:r w:rsidRPr="00FE3921">
              <w:t>Решение расчетных и экспериментальных задач по теме «Спирты. Фенолы»</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19</w:t>
            </w:r>
          </w:p>
        </w:tc>
        <w:tc>
          <w:tcPr>
            <w:tcW w:w="1987" w:type="dxa"/>
            <w:vMerge w:val="restart"/>
            <w:shd w:val="clear" w:color="auto" w:fill="auto"/>
          </w:tcPr>
          <w:p w:rsidR="0075639D" w:rsidRPr="00FE3921" w:rsidRDefault="0075639D" w:rsidP="00520728">
            <w:r w:rsidRPr="00FE3921">
              <w:t>Альдегиды. Кетоны. Кислоты (3 ч.)</w:t>
            </w:r>
          </w:p>
        </w:tc>
        <w:tc>
          <w:tcPr>
            <w:tcW w:w="3402" w:type="dxa"/>
            <w:shd w:val="clear" w:color="auto" w:fill="auto"/>
          </w:tcPr>
          <w:p w:rsidR="0075639D" w:rsidRPr="00FE3921" w:rsidRDefault="0075639D">
            <w:r w:rsidRPr="00FE3921">
              <w:t>Решение расчетных и экспериментальных задач по теме «Альдегиды. Кетоны. Кислоты»</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20</w:t>
            </w:r>
          </w:p>
        </w:tc>
        <w:tc>
          <w:tcPr>
            <w:tcW w:w="1987" w:type="dxa"/>
            <w:vMerge/>
            <w:shd w:val="clear" w:color="auto" w:fill="auto"/>
          </w:tcPr>
          <w:p w:rsidR="0075639D" w:rsidRPr="00FE3921" w:rsidRDefault="0075639D" w:rsidP="00520728"/>
        </w:tc>
        <w:tc>
          <w:tcPr>
            <w:tcW w:w="3402" w:type="dxa"/>
            <w:shd w:val="clear" w:color="auto" w:fill="auto"/>
          </w:tcPr>
          <w:p w:rsidR="0075639D" w:rsidRPr="00FE3921" w:rsidRDefault="0075639D">
            <w:r w:rsidRPr="00FE3921">
              <w:t>Решение расчетных и экспериментальных задач по теме «Альдегиды. Кетоны. Кислоты»</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21</w:t>
            </w:r>
          </w:p>
        </w:tc>
        <w:tc>
          <w:tcPr>
            <w:tcW w:w="1987" w:type="dxa"/>
            <w:vMerge/>
            <w:shd w:val="clear" w:color="auto" w:fill="auto"/>
          </w:tcPr>
          <w:p w:rsidR="0075639D" w:rsidRPr="00FE3921" w:rsidRDefault="0075639D" w:rsidP="00520728"/>
        </w:tc>
        <w:tc>
          <w:tcPr>
            <w:tcW w:w="3402" w:type="dxa"/>
            <w:shd w:val="clear" w:color="auto" w:fill="auto"/>
          </w:tcPr>
          <w:p w:rsidR="0075639D" w:rsidRPr="00FE3921" w:rsidRDefault="0075639D">
            <w:r w:rsidRPr="00FE3921">
              <w:t>Решение расчетных и экспериментальных задач по теме «Альдегиды. Кетоны. Кислоты»</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22</w:t>
            </w:r>
          </w:p>
        </w:tc>
        <w:tc>
          <w:tcPr>
            <w:tcW w:w="1987" w:type="dxa"/>
            <w:vMerge w:val="restart"/>
            <w:shd w:val="clear" w:color="auto" w:fill="auto"/>
          </w:tcPr>
          <w:p w:rsidR="0075639D" w:rsidRPr="00FE3921" w:rsidRDefault="0075639D" w:rsidP="00390DBB">
            <w:r w:rsidRPr="00FE3921">
              <w:t>Углеводы. Жиры (3 ч)</w:t>
            </w:r>
          </w:p>
        </w:tc>
        <w:tc>
          <w:tcPr>
            <w:tcW w:w="3402" w:type="dxa"/>
            <w:shd w:val="clear" w:color="auto" w:fill="auto"/>
          </w:tcPr>
          <w:p w:rsidR="0075639D" w:rsidRPr="00FE3921" w:rsidRDefault="0075639D">
            <w:r w:rsidRPr="00FE3921">
              <w:t xml:space="preserve">Решение расчетных и экспериментальных задач по теме «Углеводы. Жиры» </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23</w:t>
            </w:r>
          </w:p>
        </w:tc>
        <w:tc>
          <w:tcPr>
            <w:tcW w:w="1987" w:type="dxa"/>
            <w:vMerge/>
            <w:shd w:val="clear" w:color="auto" w:fill="auto"/>
          </w:tcPr>
          <w:p w:rsidR="0075639D" w:rsidRPr="00FE3921" w:rsidRDefault="0075639D" w:rsidP="00520728"/>
        </w:tc>
        <w:tc>
          <w:tcPr>
            <w:tcW w:w="3402" w:type="dxa"/>
            <w:shd w:val="clear" w:color="auto" w:fill="auto"/>
          </w:tcPr>
          <w:p w:rsidR="0075639D" w:rsidRPr="00FE3921" w:rsidRDefault="0075639D">
            <w:r w:rsidRPr="00FE3921">
              <w:t xml:space="preserve">Решение расчетных и экспериментальных задач по теме «Углеводы. Жиры» </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24</w:t>
            </w:r>
          </w:p>
        </w:tc>
        <w:tc>
          <w:tcPr>
            <w:tcW w:w="1987" w:type="dxa"/>
            <w:vMerge/>
            <w:shd w:val="clear" w:color="auto" w:fill="auto"/>
          </w:tcPr>
          <w:p w:rsidR="0075639D" w:rsidRPr="00FE3921" w:rsidRDefault="0075639D" w:rsidP="00520728"/>
        </w:tc>
        <w:tc>
          <w:tcPr>
            <w:tcW w:w="3402" w:type="dxa"/>
            <w:shd w:val="clear" w:color="auto" w:fill="auto"/>
          </w:tcPr>
          <w:p w:rsidR="0075639D" w:rsidRPr="00FE3921" w:rsidRDefault="0075639D">
            <w:r w:rsidRPr="00FE3921">
              <w:t xml:space="preserve">Решение расчетных и экспериментальных задач по теме «Углеводы. Жиры» </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25</w:t>
            </w:r>
          </w:p>
        </w:tc>
        <w:tc>
          <w:tcPr>
            <w:tcW w:w="1987" w:type="dxa"/>
            <w:vMerge w:val="restart"/>
            <w:shd w:val="clear" w:color="auto" w:fill="auto"/>
          </w:tcPr>
          <w:p w:rsidR="0075639D" w:rsidRPr="00FE3921" w:rsidRDefault="0075639D" w:rsidP="00390DBB">
            <w:r w:rsidRPr="00FE3921">
              <w:t>Азотсодержащие органические соединения (4 ч)</w:t>
            </w:r>
          </w:p>
        </w:tc>
        <w:tc>
          <w:tcPr>
            <w:tcW w:w="3402" w:type="dxa"/>
            <w:shd w:val="clear" w:color="auto" w:fill="auto"/>
          </w:tcPr>
          <w:p w:rsidR="0075639D" w:rsidRPr="00FE3921" w:rsidRDefault="0075639D" w:rsidP="00C50CC9">
            <w:pPr>
              <w:jc w:val="both"/>
            </w:pPr>
            <w:r w:rsidRPr="00FE3921">
              <w:t>Решение расчетных и экспериментальных задач по теме «Азотсодержащие органические соединения»</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lastRenderedPageBreak/>
              <w:t>26</w:t>
            </w:r>
          </w:p>
        </w:tc>
        <w:tc>
          <w:tcPr>
            <w:tcW w:w="1987" w:type="dxa"/>
            <w:vMerge/>
            <w:shd w:val="clear" w:color="auto" w:fill="auto"/>
          </w:tcPr>
          <w:p w:rsidR="0075639D" w:rsidRPr="00FE3921" w:rsidRDefault="0075639D" w:rsidP="00520728"/>
        </w:tc>
        <w:tc>
          <w:tcPr>
            <w:tcW w:w="3402" w:type="dxa"/>
            <w:shd w:val="clear" w:color="auto" w:fill="auto"/>
          </w:tcPr>
          <w:p w:rsidR="0075639D" w:rsidRPr="00FE3921" w:rsidRDefault="0075639D">
            <w:r w:rsidRPr="00FE3921">
              <w:t xml:space="preserve">Решение расчетных и экспериментальных задач по теме «Азотсодержащие органические соединения» </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27</w:t>
            </w:r>
          </w:p>
        </w:tc>
        <w:tc>
          <w:tcPr>
            <w:tcW w:w="1987" w:type="dxa"/>
            <w:vMerge/>
            <w:shd w:val="clear" w:color="auto" w:fill="auto"/>
          </w:tcPr>
          <w:p w:rsidR="0075639D" w:rsidRPr="00FE3921" w:rsidRDefault="0075639D" w:rsidP="00520728"/>
        </w:tc>
        <w:tc>
          <w:tcPr>
            <w:tcW w:w="3402" w:type="dxa"/>
            <w:shd w:val="clear" w:color="auto" w:fill="auto"/>
          </w:tcPr>
          <w:p w:rsidR="0075639D" w:rsidRPr="00FE3921" w:rsidRDefault="0075639D">
            <w:r w:rsidRPr="00FE3921">
              <w:t xml:space="preserve">Решение расчетных и экспериментальных задач по теме «Азотсодержащие органические соединения» </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28</w:t>
            </w:r>
          </w:p>
        </w:tc>
        <w:tc>
          <w:tcPr>
            <w:tcW w:w="1987" w:type="dxa"/>
            <w:vMerge/>
            <w:shd w:val="clear" w:color="auto" w:fill="auto"/>
          </w:tcPr>
          <w:p w:rsidR="0075639D" w:rsidRPr="00FE3921" w:rsidRDefault="0075639D" w:rsidP="00520728"/>
        </w:tc>
        <w:tc>
          <w:tcPr>
            <w:tcW w:w="3402" w:type="dxa"/>
            <w:shd w:val="clear" w:color="auto" w:fill="auto"/>
          </w:tcPr>
          <w:p w:rsidR="0075639D" w:rsidRPr="00FE3921" w:rsidRDefault="0075639D">
            <w:r w:rsidRPr="00FE3921">
              <w:t xml:space="preserve">Решение расчетных и экспериментальных задач по теме «Азотсодержащие органические соединения» </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29</w:t>
            </w:r>
          </w:p>
        </w:tc>
        <w:tc>
          <w:tcPr>
            <w:tcW w:w="1987" w:type="dxa"/>
            <w:vMerge w:val="restart"/>
            <w:shd w:val="clear" w:color="auto" w:fill="auto"/>
          </w:tcPr>
          <w:p w:rsidR="0075639D" w:rsidRPr="00FE3921" w:rsidRDefault="0075639D" w:rsidP="00520728">
            <w:r w:rsidRPr="00FE3921">
              <w:t>Генетическая связь между углеводородами и кислородсодержащими органическими соединениями (2 ч.)</w:t>
            </w:r>
          </w:p>
        </w:tc>
        <w:tc>
          <w:tcPr>
            <w:tcW w:w="3402" w:type="dxa"/>
            <w:shd w:val="clear" w:color="auto" w:fill="auto"/>
          </w:tcPr>
          <w:p w:rsidR="0075639D" w:rsidRPr="00FE3921" w:rsidRDefault="0075639D" w:rsidP="00C50CC9">
            <w:pPr>
              <w:jc w:val="both"/>
            </w:pPr>
            <w:r w:rsidRPr="00FE3921">
              <w:t>Генетическая связь между углеводородами и кислородсодержащими органическими соединениями</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75639D" w:rsidRPr="00FE3921" w:rsidTr="0075639D">
        <w:tc>
          <w:tcPr>
            <w:tcW w:w="673" w:type="dxa"/>
            <w:shd w:val="clear" w:color="auto" w:fill="auto"/>
          </w:tcPr>
          <w:p w:rsidR="0075639D" w:rsidRPr="00FE3921" w:rsidRDefault="0075639D" w:rsidP="00591FBA">
            <w:r w:rsidRPr="00FE3921">
              <w:t>30</w:t>
            </w:r>
          </w:p>
        </w:tc>
        <w:tc>
          <w:tcPr>
            <w:tcW w:w="1987" w:type="dxa"/>
            <w:vMerge/>
            <w:shd w:val="clear" w:color="auto" w:fill="auto"/>
          </w:tcPr>
          <w:p w:rsidR="0075639D" w:rsidRPr="00FE3921" w:rsidRDefault="0075639D" w:rsidP="00520728"/>
        </w:tc>
        <w:tc>
          <w:tcPr>
            <w:tcW w:w="3402" w:type="dxa"/>
            <w:shd w:val="clear" w:color="auto" w:fill="auto"/>
          </w:tcPr>
          <w:p w:rsidR="0075639D" w:rsidRPr="00FE3921" w:rsidRDefault="0075639D" w:rsidP="00C50CC9">
            <w:pPr>
              <w:jc w:val="both"/>
            </w:pPr>
            <w:r w:rsidRPr="00FE3921">
              <w:t>Генетическая связь между углеводородами и кислородсодержащими органическими соединениями</w:t>
            </w:r>
          </w:p>
        </w:tc>
        <w:tc>
          <w:tcPr>
            <w:tcW w:w="992" w:type="dxa"/>
            <w:shd w:val="clear" w:color="auto" w:fill="auto"/>
          </w:tcPr>
          <w:p w:rsidR="0075639D" w:rsidRPr="00FE3921" w:rsidRDefault="0075639D" w:rsidP="00C50CC9">
            <w:pPr>
              <w:jc w:val="both"/>
            </w:pPr>
          </w:p>
        </w:tc>
        <w:tc>
          <w:tcPr>
            <w:tcW w:w="1985" w:type="dxa"/>
          </w:tcPr>
          <w:p w:rsidR="0075639D" w:rsidRDefault="0075639D">
            <w:r w:rsidRPr="008A7BBD">
              <w:rPr>
                <w:color w:val="000000"/>
              </w:rPr>
              <w:t>Библиотека ЦОК</w:t>
            </w:r>
          </w:p>
        </w:tc>
      </w:tr>
      <w:tr w:rsidR="00FE3921" w:rsidRPr="00FE3921" w:rsidTr="0075639D">
        <w:tc>
          <w:tcPr>
            <w:tcW w:w="673" w:type="dxa"/>
            <w:shd w:val="clear" w:color="auto" w:fill="auto"/>
          </w:tcPr>
          <w:p w:rsidR="00FE3921" w:rsidRPr="00FE3921" w:rsidRDefault="00FE3921" w:rsidP="00591FBA">
            <w:r w:rsidRPr="00FE3921">
              <w:t>31</w:t>
            </w:r>
          </w:p>
        </w:tc>
        <w:tc>
          <w:tcPr>
            <w:tcW w:w="1987" w:type="dxa"/>
            <w:vMerge w:val="restart"/>
            <w:shd w:val="clear" w:color="auto" w:fill="auto"/>
          </w:tcPr>
          <w:p w:rsidR="00FE3921" w:rsidRPr="00FE3921" w:rsidRDefault="00FE3921" w:rsidP="00520728">
            <w:r w:rsidRPr="00FE3921">
              <w:t>ЗАКЛЮЧЕНИЕ. Обобщение сведений о способах решения расчетных задач (4 ч.)</w:t>
            </w:r>
          </w:p>
        </w:tc>
        <w:tc>
          <w:tcPr>
            <w:tcW w:w="3402" w:type="dxa"/>
            <w:shd w:val="clear" w:color="auto" w:fill="auto"/>
          </w:tcPr>
          <w:p w:rsidR="00FE3921" w:rsidRPr="00FE3921" w:rsidRDefault="00FE3921" w:rsidP="00C50CC9">
            <w:pPr>
              <w:jc w:val="both"/>
            </w:pPr>
            <w:r w:rsidRPr="00FE3921">
              <w:t>Решение задач повышенной сложности через систему уравнений</w:t>
            </w:r>
          </w:p>
        </w:tc>
        <w:tc>
          <w:tcPr>
            <w:tcW w:w="992" w:type="dxa"/>
            <w:shd w:val="clear" w:color="auto" w:fill="auto"/>
          </w:tcPr>
          <w:p w:rsidR="00FE3921" w:rsidRPr="00FE3921" w:rsidRDefault="00FE3921" w:rsidP="00C50CC9">
            <w:pPr>
              <w:jc w:val="both"/>
            </w:pPr>
          </w:p>
        </w:tc>
        <w:tc>
          <w:tcPr>
            <w:tcW w:w="1985" w:type="dxa"/>
          </w:tcPr>
          <w:p w:rsidR="00FE3921" w:rsidRPr="00FE3921" w:rsidRDefault="0075639D" w:rsidP="00C50CC9">
            <w:pPr>
              <w:jc w:val="both"/>
            </w:pPr>
            <w:r>
              <w:t>РЭШ</w:t>
            </w:r>
          </w:p>
        </w:tc>
      </w:tr>
      <w:tr w:rsidR="00FE3921" w:rsidRPr="00FE3921" w:rsidTr="0075639D">
        <w:tc>
          <w:tcPr>
            <w:tcW w:w="673" w:type="dxa"/>
            <w:shd w:val="clear" w:color="auto" w:fill="auto"/>
          </w:tcPr>
          <w:p w:rsidR="00FE3921" w:rsidRPr="00FE3921" w:rsidRDefault="00FE3921" w:rsidP="00591FBA">
            <w:r w:rsidRPr="00FE3921">
              <w:t>32</w:t>
            </w:r>
          </w:p>
        </w:tc>
        <w:tc>
          <w:tcPr>
            <w:tcW w:w="1987" w:type="dxa"/>
            <w:vMerge/>
            <w:shd w:val="clear" w:color="auto" w:fill="auto"/>
          </w:tcPr>
          <w:p w:rsidR="00FE3921" w:rsidRPr="00FE3921" w:rsidRDefault="00FE3921" w:rsidP="00520728"/>
        </w:tc>
        <w:tc>
          <w:tcPr>
            <w:tcW w:w="3402" w:type="dxa"/>
            <w:shd w:val="clear" w:color="auto" w:fill="auto"/>
          </w:tcPr>
          <w:p w:rsidR="00FE3921" w:rsidRPr="00FE3921" w:rsidRDefault="00FE3921" w:rsidP="00C50CC9">
            <w:pPr>
              <w:jc w:val="both"/>
            </w:pPr>
            <w:r w:rsidRPr="00FE3921">
              <w:t>Решение задач повышенной сложности через систему уравнений</w:t>
            </w:r>
          </w:p>
        </w:tc>
        <w:tc>
          <w:tcPr>
            <w:tcW w:w="992" w:type="dxa"/>
            <w:shd w:val="clear" w:color="auto" w:fill="auto"/>
          </w:tcPr>
          <w:p w:rsidR="00FE3921" w:rsidRPr="00FE3921" w:rsidRDefault="00FE3921" w:rsidP="00C50CC9">
            <w:pPr>
              <w:jc w:val="both"/>
            </w:pPr>
          </w:p>
        </w:tc>
        <w:tc>
          <w:tcPr>
            <w:tcW w:w="1985" w:type="dxa"/>
          </w:tcPr>
          <w:p w:rsidR="00FE3921" w:rsidRPr="00FE3921" w:rsidRDefault="0075639D" w:rsidP="00C50CC9">
            <w:pPr>
              <w:jc w:val="both"/>
            </w:pPr>
            <w:r>
              <w:t>РЭШ</w:t>
            </w:r>
          </w:p>
        </w:tc>
      </w:tr>
      <w:tr w:rsidR="00FE3921" w:rsidRPr="00FE3921" w:rsidTr="0075639D">
        <w:tc>
          <w:tcPr>
            <w:tcW w:w="673" w:type="dxa"/>
            <w:shd w:val="clear" w:color="auto" w:fill="auto"/>
          </w:tcPr>
          <w:p w:rsidR="00FE3921" w:rsidRPr="00FE3921" w:rsidRDefault="00FE3921" w:rsidP="00591FBA">
            <w:r w:rsidRPr="00FE3921">
              <w:t>33</w:t>
            </w:r>
          </w:p>
        </w:tc>
        <w:tc>
          <w:tcPr>
            <w:tcW w:w="1987" w:type="dxa"/>
            <w:vMerge/>
            <w:shd w:val="clear" w:color="auto" w:fill="auto"/>
          </w:tcPr>
          <w:p w:rsidR="00FE3921" w:rsidRPr="00FE3921" w:rsidRDefault="00FE3921" w:rsidP="00520728"/>
        </w:tc>
        <w:tc>
          <w:tcPr>
            <w:tcW w:w="3402" w:type="dxa"/>
            <w:shd w:val="clear" w:color="auto" w:fill="auto"/>
          </w:tcPr>
          <w:p w:rsidR="00FE3921" w:rsidRPr="00FE3921" w:rsidRDefault="00FE3921" w:rsidP="00390DBB">
            <w:r w:rsidRPr="00FE3921">
              <w:t>Решение задач повышенной сложности через систему уравнений</w:t>
            </w:r>
          </w:p>
        </w:tc>
        <w:tc>
          <w:tcPr>
            <w:tcW w:w="992" w:type="dxa"/>
            <w:shd w:val="clear" w:color="auto" w:fill="auto"/>
          </w:tcPr>
          <w:p w:rsidR="00FE3921" w:rsidRPr="00FE3921" w:rsidRDefault="00FE3921" w:rsidP="00C50CC9">
            <w:pPr>
              <w:jc w:val="both"/>
            </w:pPr>
          </w:p>
        </w:tc>
        <w:tc>
          <w:tcPr>
            <w:tcW w:w="1985" w:type="dxa"/>
          </w:tcPr>
          <w:p w:rsidR="00FE3921" w:rsidRPr="00FE3921" w:rsidRDefault="0075639D" w:rsidP="00C50CC9">
            <w:pPr>
              <w:jc w:val="both"/>
            </w:pPr>
            <w:r>
              <w:t>РЭШ</w:t>
            </w:r>
          </w:p>
        </w:tc>
      </w:tr>
      <w:tr w:rsidR="00FE3921" w:rsidRPr="00FE3921" w:rsidTr="0075639D">
        <w:tc>
          <w:tcPr>
            <w:tcW w:w="673" w:type="dxa"/>
            <w:shd w:val="clear" w:color="auto" w:fill="auto"/>
          </w:tcPr>
          <w:p w:rsidR="00FE3921" w:rsidRPr="00FE3921" w:rsidRDefault="00FE3921" w:rsidP="00591FBA">
            <w:r w:rsidRPr="00FE3921">
              <w:t>34</w:t>
            </w:r>
          </w:p>
        </w:tc>
        <w:tc>
          <w:tcPr>
            <w:tcW w:w="1987" w:type="dxa"/>
            <w:vMerge/>
            <w:shd w:val="clear" w:color="auto" w:fill="auto"/>
          </w:tcPr>
          <w:p w:rsidR="00FE3921" w:rsidRPr="00FE3921" w:rsidRDefault="00FE3921" w:rsidP="00520728"/>
        </w:tc>
        <w:tc>
          <w:tcPr>
            <w:tcW w:w="3402" w:type="dxa"/>
            <w:shd w:val="clear" w:color="auto" w:fill="auto"/>
          </w:tcPr>
          <w:p w:rsidR="00FE3921" w:rsidRPr="00FE3921" w:rsidRDefault="00FE3921" w:rsidP="00390DBB">
            <w:r w:rsidRPr="00FE3921">
              <w:t>Решение задач повышенной сложности через систему уравнений</w:t>
            </w:r>
          </w:p>
        </w:tc>
        <w:tc>
          <w:tcPr>
            <w:tcW w:w="992" w:type="dxa"/>
            <w:shd w:val="clear" w:color="auto" w:fill="auto"/>
          </w:tcPr>
          <w:p w:rsidR="00FE3921" w:rsidRPr="00FE3921" w:rsidRDefault="00FE3921" w:rsidP="00C50CC9">
            <w:pPr>
              <w:jc w:val="both"/>
            </w:pPr>
          </w:p>
        </w:tc>
        <w:tc>
          <w:tcPr>
            <w:tcW w:w="1985" w:type="dxa"/>
          </w:tcPr>
          <w:p w:rsidR="00FE3921" w:rsidRPr="00FE3921" w:rsidRDefault="0075639D" w:rsidP="00C50CC9">
            <w:pPr>
              <w:jc w:val="both"/>
            </w:pPr>
            <w:r>
              <w:t>РЭШ</w:t>
            </w:r>
          </w:p>
        </w:tc>
      </w:tr>
      <w:tr w:rsidR="009461B6" w:rsidRPr="00FE3921" w:rsidTr="0075639D">
        <w:tc>
          <w:tcPr>
            <w:tcW w:w="673" w:type="dxa"/>
            <w:shd w:val="clear" w:color="auto" w:fill="auto"/>
          </w:tcPr>
          <w:p w:rsidR="009461B6" w:rsidRPr="00FE3921" w:rsidRDefault="009461B6" w:rsidP="00591FBA"/>
        </w:tc>
        <w:tc>
          <w:tcPr>
            <w:tcW w:w="1987" w:type="dxa"/>
            <w:shd w:val="clear" w:color="auto" w:fill="auto"/>
          </w:tcPr>
          <w:p w:rsidR="009461B6" w:rsidRPr="00FE3921" w:rsidRDefault="009461B6" w:rsidP="00520728">
            <w:r>
              <w:t>Общее количество часов по программе 34</w:t>
            </w:r>
            <w:bookmarkStart w:id="1" w:name="_GoBack"/>
            <w:bookmarkEnd w:id="1"/>
          </w:p>
        </w:tc>
        <w:tc>
          <w:tcPr>
            <w:tcW w:w="3402" w:type="dxa"/>
            <w:shd w:val="clear" w:color="auto" w:fill="auto"/>
          </w:tcPr>
          <w:p w:rsidR="009461B6" w:rsidRPr="00FE3921" w:rsidRDefault="009461B6" w:rsidP="00390DBB"/>
        </w:tc>
        <w:tc>
          <w:tcPr>
            <w:tcW w:w="992" w:type="dxa"/>
            <w:shd w:val="clear" w:color="auto" w:fill="auto"/>
          </w:tcPr>
          <w:p w:rsidR="009461B6" w:rsidRPr="00FE3921" w:rsidRDefault="009461B6" w:rsidP="00C50CC9">
            <w:pPr>
              <w:jc w:val="both"/>
            </w:pPr>
          </w:p>
        </w:tc>
        <w:tc>
          <w:tcPr>
            <w:tcW w:w="1985" w:type="dxa"/>
          </w:tcPr>
          <w:p w:rsidR="009461B6" w:rsidRDefault="009461B6" w:rsidP="00C50CC9">
            <w:pPr>
              <w:jc w:val="both"/>
            </w:pPr>
          </w:p>
        </w:tc>
      </w:tr>
    </w:tbl>
    <w:p w:rsidR="00A4254E" w:rsidRDefault="00A4254E" w:rsidP="009D53D5">
      <w:pPr>
        <w:ind w:firstLine="708"/>
        <w:jc w:val="both"/>
        <w:rPr>
          <w:sz w:val="28"/>
          <w:szCs w:val="28"/>
        </w:rPr>
      </w:pPr>
    </w:p>
    <w:p w:rsidR="0075639D" w:rsidRDefault="0075639D" w:rsidP="0075639D">
      <w:pPr>
        <w:ind w:firstLine="708"/>
        <w:jc w:val="center"/>
        <w:rPr>
          <w:b/>
          <w:sz w:val="28"/>
          <w:szCs w:val="28"/>
        </w:rPr>
      </w:pPr>
      <w:r w:rsidRPr="0075639D">
        <w:rPr>
          <w:b/>
        </w:rPr>
        <w:t>Учебно-методическое обеспечение</w:t>
      </w:r>
    </w:p>
    <w:p w:rsidR="00DC28F7" w:rsidRPr="0075639D" w:rsidRDefault="00DC28F7" w:rsidP="0075639D">
      <w:pPr>
        <w:rPr>
          <w:b/>
          <w:sz w:val="28"/>
          <w:szCs w:val="28"/>
        </w:rPr>
      </w:pPr>
      <w:r w:rsidRPr="0075639D">
        <w:t>1. Ерохин Ю.М. Сборник задач и упражнений по химии. – М.: Акад., 2003. – 295 с.</w:t>
      </w:r>
    </w:p>
    <w:p w:rsidR="00DC28F7" w:rsidRPr="0075639D" w:rsidRDefault="00DC28F7" w:rsidP="0075639D">
      <w:pPr>
        <w:pStyle w:val="2"/>
        <w:spacing w:after="0" w:line="240" w:lineRule="auto"/>
        <w:ind w:left="0"/>
        <w:jc w:val="both"/>
      </w:pPr>
      <w:r w:rsidRPr="0075639D">
        <w:t xml:space="preserve">2. </w:t>
      </w:r>
      <w:proofErr w:type="spellStart"/>
      <w:r w:rsidRPr="0075639D">
        <w:t>Ерыгин</w:t>
      </w:r>
      <w:proofErr w:type="spellEnd"/>
      <w:r w:rsidRPr="0075639D">
        <w:t xml:space="preserve"> Д.П., Шишкин Е.А. Методика решения задач по химии. – М.: Просвещение, 1989.</w:t>
      </w:r>
    </w:p>
    <w:p w:rsidR="00DC28F7" w:rsidRPr="0075639D" w:rsidRDefault="00DC28F7" w:rsidP="0075639D">
      <w:pPr>
        <w:pStyle w:val="2"/>
        <w:tabs>
          <w:tab w:val="num" w:pos="1440"/>
        </w:tabs>
        <w:spacing w:after="0" w:line="240" w:lineRule="auto"/>
        <w:ind w:left="0"/>
        <w:jc w:val="both"/>
      </w:pPr>
      <w:r w:rsidRPr="0075639D">
        <w:t xml:space="preserve">Колягин Ю.М., Оганесян В.А. Учись решать задачи. – М.: Просвещение, </w:t>
      </w:r>
      <w:smartTag w:uri="urn:schemas-microsoft-com:office:smarttags" w:element="metricconverter">
        <w:smartTagPr>
          <w:attr w:name="ProductID" w:val="1980 г"/>
        </w:smartTagPr>
        <w:r w:rsidRPr="0075639D">
          <w:t>1980 г</w:t>
        </w:r>
      </w:smartTag>
    </w:p>
    <w:p w:rsidR="00DC28F7" w:rsidRPr="0075639D" w:rsidRDefault="00DC28F7" w:rsidP="0075639D">
      <w:pPr>
        <w:shd w:val="clear" w:color="auto" w:fill="FFFFFF"/>
        <w:spacing w:line="285" w:lineRule="atLeast"/>
        <w:jc w:val="both"/>
      </w:pPr>
      <w:r w:rsidRPr="0075639D">
        <w:rPr>
          <w:bdr w:val="none" w:sz="0" w:space="0" w:color="auto" w:frame="1"/>
        </w:rPr>
        <w:t xml:space="preserve">3. Кузьменко Н.Е. Химия. Для школьников ст. классов и поступающих в вузы / </w:t>
      </w:r>
      <w:proofErr w:type="spellStart"/>
      <w:r w:rsidRPr="0075639D">
        <w:rPr>
          <w:bdr w:val="none" w:sz="0" w:space="0" w:color="auto" w:frame="1"/>
        </w:rPr>
        <w:t>Н.Е.Кузьменко</w:t>
      </w:r>
      <w:proofErr w:type="spellEnd"/>
      <w:r w:rsidRPr="0075639D">
        <w:rPr>
          <w:bdr w:val="none" w:sz="0" w:space="0" w:color="auto" w:frame="1"/>
        </w:rPr>
        <w:t xml:space="preserve">, </w:t>
      </w:r>
      <w:proofErr w:type="spellStart"/>
      <w:r w:rsidRPr="0075639D">
        <w:rPr>
          <w:bdr w:val="none" w:sz="0" w:space="0" w:color="auto" w:frame="1"/>
        </w:rPr>
        <w:t>В.В.Еремин</w:t>
      </w:r>
      <w:proofErr w:type="spellEnd"/>
      <w:r w:rsidRPr="0075639D">
        <w:rPr>
          <w:bdr w:val="none" w:sz="0" w:space="0" w:color="auto" w:frame="1"/>
        </w:rPr>
        <w:t xml:space="preserve">, </w:t>
      </w:r>
      <w:proofErr w:type="spellStart"/>
      <w:r w:rsidRPr="0075639D">
        <w:rPr>
          <w:bdr w:val="none" w:sz="0" w:space="0" w:color="auto" w:frame="1"/>
        </w:rPr>
        <w:t>В.А.Попков</w:t>
      </w:r>
      <w:proofErr w:type="spellEnd"/>
      <w:r w:rsidRPr="0075639D">
        <w:rPr>
          <w:bdr w:val="none" w:sz="0" w:space="0" w:color="auto" w:frame="1"/>
        </w:rPr>
        <w:t>. – М.: ООО «Издательский дом «ОНИКС 21 век»</w:t>
      </w:r>
      <w:proofErr w:type="gramStart"/>
      <w:r w:rsidRPr="0075639D">
        <w:rPr>
          <w:bdr w:val="none" w:sz="0" w:space="0" w:color="auto" w:frame="1"/>
        </w:rPr>
        <w:t xml:space="preserve"> :</w:t>
      </w:r>
      <w:proofErr w:type="gramEnd"/>
      <w:r w:rsidRPr="0075639D">
        <w:rPr>
          <w:bdr w:val="none" w:sz="0" w:space="0" w:color="auto" w:frame="1"/>
        </w:rPr>
        <w:t xml:space="preserve"> ООО «Издательство « Мир и Образование», 2002.</w:t>
      </w:r>
    </w:p>
    <w:p w:rsidR="00DC28F7" w:rsidRPr="0075639D" w:rsidRDefault="00DC28F7" w:rsidP="0075639D">
      <w:pPr>
        <w:shd w:val="clear" w:color="auto" w:fill="FFFFFF"/>
        <w:spacing w:line="285" w:lineRule="atLeast"/>
        <w:jc w:val="both"/>
      </w:pPr>
      <w:r w:rsidRPr="0075639D">
        <w:rPr>
          <w:bdr w:val="none" w:sz="0" w:space="0" w:color="auto" w:frame="1"/>
        </w:rPr>
        <w:t xml:space="preserve">4 </w:t>
      </w:r>
      <w:proofErr w:type="spellStart"/>
      <w:r w:rsidRPr="0075639D">
        <w:rPr>
          <w:bdr w:val="none" w:sz="0" w:space="0" w:color="auto" w:frame="1"/>
        </w:rPr>
        <w:t>Кушнарёв</w:t>
      </w:r>
      <w:proofErr w:type="spellEnd"/>
      <w:r w:rsidRPr="0075639D">
        <w:rPr>
          <w:bdr w:val="none" w:sz="0" w:space="0" w:color="auto" w:frame="1"/>
        </w:rPr>
        <w:t xml:space="preserve"> А.А. Задачи по химии для старшеклассников и абитуриентов. – М.: Школа-Пресс, 1999.</w:t>
      </w:r>
    </w:p>
    <w:p w:rsidR="00DC28F7" w:rsidRPr="0075639D" w:rsidRDefault="00DC28F7" w:rsidP="0075639D">
      <w:pPr>
        <w:pStyle w:val="2"/>
        <w:tabs>
          <w:tab w:val="num" w:pos="1440"/>
        </w:tabs>
        <w:spacing w:after="0" w:line="240" w:lineRule="auto"/>
        <w:ind w:left="0"/>
        <w:jc w:val="both"/>
      </w:pPr>
      <w:r w:rsidRPr="0075639D">
        <w:t xml:space="preserve">5. </w:t>
      </w:r>
      <w:proofErr w:type="gramStart"/>
      <w:r w:rsidRPr="0075639D">
        <w:t>Лидин</w:t>
      </w:r>
      <w:proofErr w:type="gramEnd"/>
      <w:r w:rsidRPr="0075639D">
        <w:t xml:space="preserve"> Р.А. Химия. Полный сборник задач: для школьников старших классов и поступающих в вузы. – М.: Дрофа,2007</w:t>
      </w:r>
    </w:p>
    <w:p w:rsidR="00DC28F7" w:rsidRPr="0075639D" w:rsidRDefault="00DC28F7" w:rsidP="0075639D">
      <w:pPr>
        <w:shd w:val="clear" w:color="auto" w:fill="FFFFFF"/>
        <w:spacing w:line="285" w:lineRule="atLeast"/>
        <w:jc w:val="both"/>
      </w:pPr>
      <w:r w:rsidRPr="0075639D">
        <w:rPr>
          <w:bdr w:val="none" w:sz="0" w:space="0" w:color="auto" w:frame="1"/>
        </w:rPr>
        <w:lastRenderedPageBreak/>
        <w:t xml:space="preserve">6. Содержание и технологии </w:t>
      </w:r>
      <w:proofErr w:type="spellStart"/>
      <w:r w:rsidRPr="0075639D">
        <w:rPr>
          <w:bdr w:val="none" w:sz="0" w:space="0" w:color="auto" w:frame="1"/>
        </w:rPr>
        <w:t>предпрофильной</w:t>
      </w:r>
      <w:proofErr w:type="spellEnd"/>
      <w:r w:rsidRPr="0075639D">
        <w:rPr>
          <w:bdr w:val="none" w:sz="0" w:space="0" w:color="auto" w:frame="1"/>
        </w:rPr>
        <w:t xml:space="preserve"> подготовки и профильного обучения. Часть 6. Методические рекомендации по химии</w:t>
      </w:r>
      <w:proofErr w:type="gramStart"/>
      <w:r w:rsidRPr="0075639D">
        <w:rPr>
          <w:bdr w:val="none" w:sz="0" w:space="0" w:color="auto" w:frame="1"/>
        </w:rPr>
        <w:t xml:space="preserve"> / А</w:t>
      </w:r>
      <w:proofErr w:type="gramEnd"/>
      <w:r w:rsidRPr="0075639D">
        <w:rPr>
          <w:bdr w:val="none" w:sz="0" w:space="0" w:color="auto" w:frame="1"/>
        </w:rPr>
        <w:t xml:space="preserve">вт.-сост. </w:t>
      </w:r>
      <w:proofErr w:type="spellStart"/>
      <w:r w:rsidRPr="0075639D">
        <w:rPr>
          <w:bdr w:val="none" w:sz="0" w:space="0" w:color="auto" w:frame="1"/>
        </w:rPr>
        <w:t>М.А.Ахметов</w:t>
      </w:r>
      <w:proofErr w:type="spellEnd"/>
      <w:r w:rsidRPr="0075639D">
        <w:rPr>
          <w:bdr w:val="none" w:sz="0" w:space="0" w:color="auto" w:frame="1"/>
        </w:rPr>
        <w:t xml:space="preserve">; Под ред. </w:t>
      </w:r>
      <w:proofErr w:type="spellStart"/>
      <w:r w:rsidRPr="0075639D">
        <w:rPr>
          <w:bdr w:val="none" w:sz="0" w:space="0" w:color="auto" w:frame="1"/>
        </w:rPr>
        <w:t>Т.Ф.Есенковой</w:t>
      </w:r>
      <w:proofErr w:type="spellEnd"/>
      <w:r w:rsidRPr="0075639D">
        <w:rPr>
          <w:bdr w:val="none" w:sz="0" w:space="0" w:color="auto" w:frame="1"/>
        </w:rPr>
        <w:t xml:space="preserve">, </w:t>
      </w:r>
      <w:proofErr w:type="spellStart"/>
      <w:r w:rsidRPr="0075639D">
        <w:rPr>
          <w:bdr w:val="none" w:sz="0" w:space="0" w:color="auto" w:frame="1"/>
        </w:rPr>
        <w:t>В.В.Зарубиной</w:t>
      </w:r>
      <w:proofErr w:type="spellEnd"/>
      <w:r w:rsidRPr="0075639D">
        <w:rPr>
          <w:bdr w:val="none" w:sz="0" w:space="0" w:color="auto" w:frame="1"/>
        </w:rPr>
        <w:t>. – Ульяновск: УИПКПРО,2005.</w:t>
      </w:r>
    </w:p>
    <w:p w:rsidR="00DC28F7" w:rsidRPr="0075639D" w:rsidRDefault="00DC28F7" w:rsidP="0075639D">
      <w:pPr>
        <w:shd w:val="clear" w:color="auto" w:fill="FFFFFF"/>
        <w:spacing w:line="285" w:lineRule="atLeast"/>
        <w:jc w:val="both"/>
      </w:pPr>
      <w:r w:rsidRPr="0075639D">
        <w:rPr>
          <w:bdr w:val="none" w:sz="0" w:space="0" w:color="auto" w:frame="1"/>
        </w:rPr>
        <w:t>7. Шамова М.О. Учимся решать расчетные задачи по химии: технология и алгоритмы решения.</w:t>
      </w:r>
      <w:proofErr w:type="gramStart"/>
      <w:r w:rsidRPr="0075639D">
        <w:rPr>
          <w:bdr w:val="none" w:sz="0" w:space="0" w:color="auto" w:frame="1"/>
        </w:rPr>
        <w:t>—М</w:t>
      </w:r>
      <w:proofErr w:type="gramEnd"/>
      <w:r w:rsidRPr="0075639D">
        <w:rPr>
          <w:bdr w:val="none" w:sz="0" w:space="0" w:color="auto" w:frame="1"/>
        </w:rPr>
        <w:t>.: Школа-Пресс, 1999.</w:t>
      </w:r>
    </w:p>
    <w:p w:rsidR="00DC28F7" w:rsidRDefault="00DC28F7" w:rsidP="0075639D">
      <w:pPr>
        <w:shd w:val="clear" w:color="auto" w:fill="FFFFFF"/>
        <w:spacing w:line="285" w:lineRule="atLeast"/>
        <w:jc w:val="both"/>
        <w:rPr>
          <w:bdr w:val="none" w:sz="0" w:space="0" w:color="auto" w:frame="1"/>
        </w:rPr>
      </w:pPr>
      <w:r w:rsidRPr="0075639D">
        <w:rPr>
          <w:bdr w:val="none" w:sz="0" w:space="0" w:color="auto" w:frame="1"/>
        </w:rPr>
        <w:t xml:space="preserve">8. Элективные курсы в системе </w:t>
      </w:r>
      <w:proofErr w:type="spellStart"/>
      <w:r w:rsidRPr="0075639D">
        <w:rPr>
          <w:bdr w:val="none" w:sz="0" w:space="0" w:color="auto" w:frame="1"/>
        </w:rPr>
        <w:t>предпрофильной</w:t>
      </w:r>
      <w:proofErr w:type="spellEnd"/>
      <w:r w:rsidRPr="0075639D">
        <w:rPr>
          <w:bdr w:val="none" w:sz="0" w:space="0" w:color="auto" w:frame="1"/>
        </w:rPr>
        <w:t xml:space="preserve"> подготовки: Учебно-методическое пособие</w:t>
      </w:r>
      <w:proofErr w:type="gramStart"/>
      <w:r w:rsidRPr="0075639D">
        <w:rPr>
          <w:bdr w:val="none" w:sz="0" w:space="0" w:color="auto" w:frame="1"/>
        </w:rPr>
        <w:t xml:space="preserve"> / О</w:t>
      </w:r>
      <w:proofErr w:type="gramEnd"/>
      <w:r w:rsidRPr="0075639D">
        <w:rPr>
          <w:bdr w:val="none" w:sz="0" w:space="0" w:color="auto" w:frame="1"/>
        </w:rPr>
        <w:t xml:space="preserve">тв. ред. </w:t>
      </w:r>
      <w:proofErr w:type="spellStart"/>
      <w:r w:rsidRPr="0075639D">
        <w:rPr>
          <w:bdr w:val="none" w:sz="0" w:space="0" w:color="auto" w:frame="1"/>
        </w:rPr>
        <w:t>Т.Б.Качкина</w:t>
      </w:r>
      <w:proofErr w:type="spellEnd"/>
      <w:r w:rsidRPr="0075639D">
        <w:rPr>
          <w:bdr w:val="none" w:sz="0" w:space="0" w:color="auto" w:frame="1"/>
        </w:rPr>
        <w:t>. – Ульяновск: УИПКПРО, 2004.</w:t>
      </w:r>
    </w:p>
    <w:p w:rsidR="0075639D" w:rsidRPr="003C58A5" w:rsidRDefault="0075639D" w:rsidP="0075639D">
      <w:pPr>
        <w:rPr>
          <w:b/>
        </w:rPr>
      </w:pPr>
      <w:r w:rsidRPr="003C58A5">
        <w:rPr>
          <w:b/>
        </w:rPr>
        <w:t>Цифровые образовательные ресурсы и ресурсы сети Интернет</w:t>
      </w:r>
    </w:p>
    <w:p w:rsidR="0075639D" w:rsidRDefault="0075639D" w:rsidP="0075639D">
      <w:pPr>
        <w:rPr>
          <w:color w:val="000000"/>
        </w:rPr>
      </w:pPr>
      <w:r w:rsidRPr="00842DF2">
        <w:rPr>
          <w:color w:val="000000"/>
        </w:rPr>
        <w:t>Библиотека ЦОК</w:t>
      </w:r>
    </w:p>
    <w:p w:rsidR="0075639D" w:rsidRDefault="0075639D" w:rsidP="0075639D">
      <w:pPr>
        <w:rPr>
          <w:b/>
        </w:rPr>
      </w:pPr>
      <w:r>
        <w:rPr>
          <w:color w:val="000000"/>
        </w:rPr>
        <w:t>РЭШ</w:t>
      </w:r>
      <w:r w:rsidRPr="003C58A5">
        <w:rPr>
          <w:b/>
        </w:rPr>
        <w:t xml:space="preserve"> </w:t>
      </w:r>
    </w:p>
    <w:p w:rsidR="0075639D" w:rsidRDefault="0075639D" w:rsidP="0075639D">
      <w:pPr>
        <w:rPr>
          <w:b/>
        </w:rPr>
      </w:pPr>
      <w:r w:rsidRPr="003C58A5">
        <w:rPr>
          <w:b/>
        </w:rPr>
        <w:t>Материально-техническое обеспечение</w:t>
      </w:r>
    </w:p>
    <w:p w:rsidR="0075639D" w:rsidRPr="003C58A5" w:rsidRDefault="0075639D" w:rsidP="0075639D">
      <w:pPr>
        <w:sectPr w:rsidR="0075639D" w:rsidRPr="003C58A5" w:rsidSect="00F815DA">
          <w:pgSz w:w="11906" w:h="16383"/>
          <w:pgMar w:top="851" w:right="1134" w:bottom="1701" w:left="1134" w:header="720" w:footer="720" w:gutter="0"/>
          <w:cols w:space="720"/>
        </w:sectPr>
      </w:pPr>
      <w:r>
        <w:t>Кабинет химии, интерактивная доска, проектор, компьютер.</w:t>
      </w:r>
    </w:p>
    <w:p w:rsidR="0075639D" w:rsidRPr="0075639D" w:rsidRDefault="0075639D" w:rsidP="0075639D">
      <w:pPr>
        <w:shd w:val="clear" w:color="auto" w:fill="FFFFFF"/>
        <w:spacing w:line="285" w:lineRule="atLeast"/>
        <w:jc w:val="both"/>
      </w:pPr>
    </w:p>
    <w:sectPr w:rsidR="0075639D" w:rsidRPr="0075639D" w:rsidSect="00A63A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552B97"/>
    <w:multiLevelType w:val="hybridMultilevel"/>
    <w:tmpl w:val="6C22BD16"/>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
    <w:nsid w:val="3F6A171E"/>
    <w:multiLevelType w:val="hybridMultilevel"/>
    <w:tmpl w:val="1FE4F438"/>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
    <w:nsid w:val="54190C04"/>
    <w:multiLevelType w:val="hybridMultilevel"/>
    <w:tmpl w:val="60B6A06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5F323FA6"/>
    <w:multiLevelType w:val="hybridMultilevel"/>
    <w:tmpl w:val="1F84684E"/>
    <w:lvl w:ilvl="0" w:tplc="0419000F">
      <w:start w:val="1"/>
      <w:numFmt w:val="decimal"/>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4">
    <w:nsid w:val="768F1429"/>
    <w:multiLevelType w:val="hybridMultilevel"/>
    <w:tmpl w:val="2828F88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7D27214F"/>
    <w:multiLevelType w:val="hybridMultilevel"/>
    <w:tmpl w:val="25C4577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0"/>
  </w:num>
  <w:num w:numId="3">
    <w:abstractNumId w:val="0"/>
  </w:num>
  <w:num w:numId="4">
    <w:abstractNumId w:val="3"/>
  </w:num>
  <w:num w:numId="5">
    <w:abstractNumId w:val="4"/>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406C6"/>
    <w:rsid w:val="00073F1C"/>
    <w:rsid w:val="00075DCC"/>
    <w:rsid w:val="000C7C7D"/>
    <w:rsid w:val="000F4CB1"/>
    <w:rsid w:val="001A0138"/>
    <w:rsid w:val="001F1F9D"/>
    <w:rsid w:val="00364622"/>
    <w:rsid w:val="00390DBB"/>
    <w:rsid w:val="00494288"/>
    <w:rsid w:val="004B3921"/>
    <w:rsid w:val="004C3586"/>
    <w:rsid w:val="00520728"/>
    <w:rsid w:val="00551DC7"/>
    <w:rsid w:val="005B0B87"/>
    <w:rsid w:val="006170E4"/>
    <w:rsid w:val="006D0947"/>
    <w:rsid w:val="007406C6"/>
    <w:rsid w:val="0075639D"/>
    <w:rsid w:val="007B326D"/>
    <w:rsid w:val="0084216A"/>
    <w:rsid w:val="00867F9E"/>
    <w:rsid w:val="008E72F3"/>
    <w:rsid w:val="008F5105"/>
    <w:rsid w:val="009461B6"/>
    <w:rsid w:val="009D53D5"/>
    <w:rsid w:val="00A065C1"/>
    <w:rsid w:val="00A231C4"/>
    <w:rsid w:val="00A4254E"/>
    <w:rsid w:val="00A52C55"/>
    <w:rsid w:val="00A63A56"/>
    <w:rsid w:val="00B165BD"/>
    <w:rsid w:val="00B534B3"/>
    <w:rsid w:val="00BD6B39"/>
    <w:rsid w:val="00C01A38"/>
    <w:rsid w:val="00C50CC9"/>
    <w:rsid w:val="00C57F27"/>
    <w:rsid w:val="00DC28F7"/>
    <w:rsid w:val="00EF2281"/>
    <w:rsid w:val="00F50633"/>
    <w:rsid w:val="00F541BB"/>
    <w:rsid w:val="00F577D3"/>
    <w:rsid w:val="00FC1118"/>
    <w:rsid w:val="00FD6007"/>
    <w:rsid w:val="00FE3921"/>
    <w:rsid w:val="00FE55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53D5"/>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iPriority w:val="99"/>
    <w:semiHidden/>
    <w:rsid w:val="009D53D5"/>
    <w:pPr>
      <w:spacing w:after="120" w:line="480" w:lineRule="auto"/>
      <w:ind w:left="283"/>
    </w:pPr>
  </w:style>
  <w:style w:type="character" w:customStyle="1" w:styleId="20">
    <w:name w:val="Основной текст с отступом 2 Знак"/>
    <w:link w:val="2"/>
    <w:uiPriority w:val="99"/>
    <w:semiHidden/>
    <w:locked/>
    <w:rsid w:val="009D53D5"/>
    <w:rPr>
      <w:rFonts w:ascii="Times New Roman" w:hAnsi="Times New Roman" w:cs="Times New Roman"/>
      <w:sz w:val="24"/>
      <w:szCs w:val="24"/>
      <w:lang w:eastAsia="ru-RU"/>
    </w:rPr>
  </w:style>
  <w:style w:type="paragraph" w:customStyle="1" w:styleId="msolistparagraphbullet1gif">
    <w:name w:val="msolistparagraphbullet1.gif"/>
    <w:basedOn w:val="a"/>
    <w:uiPriority w:val="99"/>
    <w:rsid w:val="009D53D5"/>
    <w:pPr>
      <w:spacing w:before="100" w:beforeAutospacing="1" w:after="100" w:afterAutospacing="1"/>
    </w:pPr>
  </w:style>
  <w:style w:type="paragraph" w:customStyle="1" w:styleId="msolistparagraphbullet2gif">
    <w:name w:val="msolistparagraphbullet2.gif"/>
    <w:basedOn w:val="a"/>
    <w:uiPriority w:val="99"/>
    <w:rsid w:val="009D53D5"/>
    <w:pPr>
      <w:spacing w:before="100" w:beforeAutospacing="1" w:after="100" w:afterAutospacing="1"/>
    </w:pPr>
  </w:style>
  <w:style w:type="character" w:customStyle="1" w:styleId="apple-converted-space">
    <w:name w:val="apple-converted-space"/>
    <w:uiPriority w:val="99"/>
    <w:rsid w:val="00867F9E"/>
    <w:rPr>
      <w:rFonts w:cs="Times New Roman"/>
    </w:rPr>
  </w:style>
  <w:style w:type="paragraph" w:customStyle="1" w:styleId="msolistparagraphbullet3gif">
    <w:name w:val="msolistparagraphbullet3.gif"/>
    <w:basedOn w:val="a"/>
    <w:uiPriority w:val="99"/>
    <w:rsid w:val="00867F9E"/>
    <w:pPr>
      <w:spacing w:before="100" w:beforeAutospacing="1" w:after="100" w:afterAutospacing="1"/>
    </w:pPr>
    <w:rPr>
      <w:rFonts w:eastAsia="Calibri"/>
    </w:rPr>
  </w:style>
  <w:style w:type="paragraph" w:styleId="a3">
    <w:name w:val="No Spacing"/>
    <w:uiPriority w:val="99"/>
    <w:qFormat/>
    <w:rsid w:val="000C7C7D"/>
    <w:rPr>
      <w:sz w:val="22"/>
      <w:szCs w:val="22"/>
    </w:rPr>
  </w:style>
  <w:style w:type="paragraph" w:styleId="a4">
    <w:name w:val="Body Text"/>
    <w:basedOn w:val="a"/>
    <w:link w:val="a5"/>
    <w:uiPriority w:val="99"/>
    <w:rsid w:val="00F50633"/>
    <w:pPr>
      <w:spacing w:after="120"/>
    </w:pPr>
  </w:style>
  <w:style w:type="character" w:customStyle="1" w:styleId="a5">
    <w:name w:val="Основной текст Знак"/>
    <w:link w:val="a4"/>
    <w:uiPriority w:val="99"/>
    <w:semiHidden/>
    <w:locked/>
    <w:rsid w:val="00F541BB"/>
    <w:rPr>
      <w:rFonts w:ascii="Times New Roman" w:hAnsi="Times New Roman" w:cs="Times New Roman"/>
      <w:sz w:val="24"/>
      <w:szCs w:val="24"/>
    </w:rPr>
  </w:style>
  <w:style w:type="character" w:customStyle="1" w:styleId="21">
    <w:name w:val="Основной текст (2)"/>
    <w:link w:val="210"/>
    <w:uiPriority w:val="99"/>
    <w:locked/>
    <w:rsid w:val="0084216A"/>
    <w:rPr>
      <w:rFonts w:cs="Times New Roman"/>
      <w:sz w:val="36"/>
      <w:szCs w:val="36"/>
      <w:lang w:bidi="ar-SA"/>
    </w:rPr>
  </w:style>
  <w:style w:type="character" w:customStyle="1" w:styleId="4">
    <w:name w:val="Основной текст (4)"/>
    <w:link w:val="41"/>
    <w:uiPriority w:val="99"/>
    <w:locked/>
    <w:rsid w:val="0084216A"/>
    <w:rPr>
      <w:rFonts w:cs="Times New Roman"/>
      <w:sz w:val="36"/>
      <w:szCs w:val="36"/>
      <w:lang w:bidi="ar-SA"/>
    </w:rPr>
  </w:style>
  <w:style w:type="character" w:customStyle="1" w:styleId="5">
    <w:name w:val="Основной текст (5)"/>
    <w:link w:val="51"/>
    <w:uiPriority w:val="99"/>
    <w:locked/>
    <w:rsid w:val="0084216A"/>
    <w:rPr>
      <w:rFonts w:cs="Times New Roman"/>
      <w:sz w:val="32"/>
      <w:szCs w:val="32"/>
      <w:lang w:bidi="ar-SA"/>
    </w:rPr>
  </w:style>
  <w:style w:type="character" w:customStyle="1" w:styleId="7">
    <w:name w:val="Основной текст (7)"/>
    <w:link w:val="71"/>
    <w:uiPriority w:val="99"/>
    <w:locked/>
    <w:rsid w:val="0084216A"/>
    <w:rPr>
      <w:rFonts w:cs="Times New Roman"/>
      <w:i/>
      <w:iCs/>
      <w:sz w:val="36"/>
      <w:szCs w:val="36"/>
      <w:lang w:bidi="ar-SA"/>
    </w:rPr>
  </w:style>
  <w:style w:type="character" w:customStyle="1" w:styleId="70">
    <w:name w:val="Основной текст (7) + Не курсив"/>
    <w:uiPriority w:val="99"/>
    <w:rsid w:val="0084216A"/>
    <w:rPr>
      <w:rFonts w:cs="Times New Roman"/>
      <w:i/>
      <w:iCs/>
      <w:sz w:val="36"/>
      <w:szCs w:val="36"/>
      <w:lang w:bidi="ar-SA"/>
    </w:rPr>
  </w:style>
  <w:style w:type="character" w:customStyle="1" w:styleId="710">
    <w:name w:val="Основной текст (7) + Не курсив1"/>
    <w:uiPriority w:val="99"/>
    <w:rsid w:val="0084216A"/>
    <w:rPr>
      <w:rFonts w:cs="Times New Roman"/>
      <w:i/>
      <w:iCs/>
      <w:sz w:val="36"/>
      <w:szCs w:val="36"/>
      <w:lang w:bidi="ar-SA"/>
    </w:rPr>
  </w:style>
  <w:style w:type="paragraph" w:customStyle="1" w:styleId="210">
    <w:name w:val="Основной текст (2)1"/>
    <w:basedOn w:val="a"/>
    <w:link w:val="21"/>
    <w:uiPriority w:val="99"/>
    <w:rsid w:val="0084216A"/>
    <w:pPr>
      <w:shd w:val="clear" w:color="auto" w:fill="FFFFFF"/>
      <w:spacing w:after="660" w:line="240" w:lineRule="atLeast"/>
    </w:pPr>
    <w:rPr>
      <w:rFonts w:eastAsia="Calibri"/>
      <w:noProof/>
      <w:sz w:val="36"/>
      <w:szCs w:val="36"/>
    </w:rPr>
  </w:style>
  <w:style w:type="paragraph" w:customStyle="1" w:styleId="51">
    <w:name w:val="Основной текст (5)1"/>
    <w:basedOn w:val="a"/>
    <w:link w:val="5"/>
    <w:uiPriority w:val="99"/>
    <w:rsid w:val="0084216A"/>
    <w:pPr>
      <w:shd w:val="clear" w:color="auto" w:fill="FFFFFF"/>
      <w:spacing w:line="370" w:lineRule="exact"/>
    </w:pPr>
    <w:rPr>
      <w:rFonts w:eastAsia="Calibri"/>
      <w:noProof/>
      <w:sz w:val="32"/>
      <w:szCs w:val="32"/>
    </w:rPr>
  </w:style>
  <w:style w:type="paragraph" w:customStyle="1" w:styleId="71">
    <w:name w:val="Основной текст (7)1"/>
    <w:basedOn w:val="a"/>
    <w:link w:val="7"/>
    <w:uiPriority w:val="99"/>
    <w:rsid w:val="0084216A"/>
    <w:pPr>
      <w:shd w:val="clear" w:color="auto" w:fill="FFFFFF"/>
      <w:spacing w:before="660" w:after="660" w:line="240" w:lineRule="atLeast"/>
    </w:pPr>
    <w:rPr>
      <w:rFonts w:eastAsia="Calibri"/>
      <w:i/>
      <w:iCs/>
      <w:noProof/>
      <w:sz w:val="36"/>
      <w:szCs w:val="36"/>
    </w:rPr>
  </w:style>
  <w:style w:type="paragraph" w:customStyle="1" w:styleId="41">
    <w:name w:val="Основной текст (4)1"/>
    <w:basedOn w:val="a"/>
    <w:link w:val="4"/>
    <w:uiPriority w:val="99"/>
    <w:rsid w:val="0084216A"/>
    <w:pPr>
      <w:shd w:val="clear" w:color="auto" w:fill="FFFFFF"/>
      <w:spacing w:line="480" w:lineRule="exact"/>
      <w:jc w:val="both"/>
    </w:pPr>
    <w:rPr>
      <w:rFonts w:eastAsia="Calibri"/>
      <w:noProof/>
      <w:sz w:val="36"/>
      <w:szCs w:val="36"/>
    </w:rPr>
  </w:style>
  <w:style w:type="table" w:styleId="a6">
    <w:name w:val="Table Grid"/>
    <w:basedOn w:val="a1"/>
    <w:locked/>
    <w:rsid w:val="00A425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7B326D"/>
    <w:rPr>
      <w:rFonts w:ascii="Tahoma" w:hAnsi="Tahoma" w:cs="Tahoma"/>
      <w:sz w:val="16"/>
      <w:szCs w:val="16"/>
    </w:rPr>
  </w:style>
  <w:style w:type="character" w:customStyle="1" w:styleId="a8">
    <w:name w:val="Текст выноски Знак"/>
    <w:link w:val="a7"/>
    <w:uiPriority w:val="99"/>
    <w:semiHidden/>
    <w:rsid w:val="007B326D"/>
    <w:rPr>
      <w:rFonts w:ascii="Tahoma" w:eastAsia="Times New Roman" w:hAnsi="Tahoma" w:cs="Tahoma"/>
      <w:sz w:val="16"/>
      <w:szCs w:val="16"/>
    </w:rPr>
  </w:style>
  <w:style w:type="paragraph" w:customStyle="1" w:styleId="ParagraphStyle">
    <w:name w:val="Paragraph Style"/>
    <w:uiPriority w:val="99"/>
    <w:rsid w:val="00FE3921"/>
    <w:pPr>
      <w:autoSpaceDE w:val="0"/>
      <w:autoSpaceDN w:val="0"/>
      <w:adjustRightInd w:val="0"/>
    </w:pPr>
    <w:rPr>
      <w:rFonts w:ascii="Arial" w:eastAsia="Times New Roman" w:hAnsi="Arial" w:cs="Arial"/>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60574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281</TotalTime>
  <Pages>8</Pages>
  <Words>1713</Words>
  <Characters>9770</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User</cp:lastModifiedBy>
  <cp:revision>11</cp:revision>
  <cp:lastPrinted>2025-10-08T14:22:00Z</cp:lastPrinted>
  <dcterms:created xsi:type="dcterms:W3CDTF">2013-09-24T09:13:00Z</dcterms:created>
  <dcterms:modified xsi:type="dcterms:W3CDTF">2025-10-24T06:54:00Z</dcterms:modified>
</cp:coreProperties>
</file>